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F38" w:rsidRPr="00C44F38" w:rsidRDefault="00C44F38" w:rsidP="00C44F38">
      <w:pPr>
        <w:spacing w:line="360" w:lineRule="auto"/>
        <w:jc w:val="center"/>
        <w:rPr>
          <w:rFonts w:ascii="黑体" w:eastAsia="黑体" w:hAnsi="黑体"/>
          <w:sz w:val="28"/>
          <w:szCs w:val="28"/>
        </w:rPr>
      </w:pPr>
      <w:r w:rsidRPr="00C44F38">
        <w:rPr>
          <w:rFonts w:ascii="黑体" w:eastAsia="黑体" w:hAnsi="黑体" w:hint="eastAsia"/>
          <w:color w:val="000000"/>
          <w:sz w:val="28"/>
          <w:szCs w:val="28"/>
        </w:rPr>
        <w:t>吉林省高速公路集团有限公司服务区加油站檐板装饰工程</w:t>
      </w:r>
      <w:r w:rsidRPr="00C44F38">
        <w:rPr>
          <w:rFonts w:ascii="黑体" w:eastAsia="黑体" w:hAnsi="黑体" w:hint="eastAsia"/>
          <w:sz w:val="28"/>
          <w:szCs w:val="28"/>
        </w:rPr>
        <w:t>施工招标</w:t>
      </w:r>
    </w:p>
    <w:p w:rsidR="00482ECC" w:rsidRPr="00694F2B" w:rsidRDefault="00751CF5" w:rsidP="00C44F38">
      <w:pPr>
        <w:spacing w:line="360" w:lineRule="auto"/>
        <w:jc w:val="center"/>
        <w:rPr>
          <w:rFonts w:ascii="黑体" w:eastAsia="黑体"/>
          <w:sz w:val="36"/>
          <w:szCs w:val="36"/>
        </w:rPr>
      </w:pPr>
      <w:r w:rsidRPr="00694F2B">
        <w:rPr>
          <w:rFonts w:ascii="黑体" w:eastAsia="黑体" w:hint="eastAsia"/>
          <w:sz w:val="36"/>
          <w:szCs w:val="36"/>
        </w:rPr>
        <w:t>中标</w:t>
      </w:r>
      <w:r w:rsidR="00B63010" w:rsidRPr="00694F2B">
        <w:rPr>
          <w:rFonts w:ascii="黑体" w:eastAsia="黑体" w:hint="eastAsia"/>
          <w:sz w:val="36"/>
          <w:szCs w:val="36"/>
        </w:rPr>
        <w:t>候选人</w:t>
      </w:r>
      <w:r w:rsidRPr="00694F2B">
        <w:rPr>
          <w:rFonts w:ascii="黑体" w:eastAsia="黑体" w:hint="eastAsia"/>
          <w:sz w:val="36"/>
          <w:szCs w:val="36"/>
        </w:rPr>
        <w:t>公示</w:t>
      </w:r>
      <w:r w:rsidR="00482ECC" w:rsidRPr="00694F2B">
        <w:rPr>
          <w:rFonts w:ascii="黑体" w:eastAsia="黑体" w:hint="eastAsia"/>
          <w:sz w:val="36"/>
          <w:szCs w:val="36"/>
        </w:rPr>
        <w:t>（附件内容）</w:t>
      </w:r>
    </w:p>
    <w:p w:rsidR="001E1608" w:rsidRPr="00E91C5D" w:rsidRDefault="001E1608" w:rsidP="00482ECC">
      <w:pPr>
        <w:adjustRightInd w:val="0"/>
        <w:snapToGrid w:val="0"/>
        <w:spacing w:line="360" w:lineRule="auto"/>
        <w:rPr>
          <w:rFonts w:ascii="宋体" w:hAnsi="宋体" w:cs="宋体"/>
          <w:kern w:val="0"/>
          <w:sz w:val="24"/>
        </w:rPr>
      </w:pPr>
    </w:p>
    <w:p w:rsidR="00482ECC" w:rsidRPr="00E91C5D" w:rsidRDefault="00482ECC" w:rsidP="00482ECC">
      <w:pPr>
        <w:adjustRightInd w:val="0"/>
        <w:snapToGrid w:val="0"/>
        <w:spacing w:line="360" w:lineRule="auto"/>
        <w:rPr>
          <w:rFonts w:ascii="宋体" w:hAnsi="宋体" w:cs="宋体"/>
          <w:kern w:val="0"/>
          <w:sz w:val="24"/>
        </w:rPr>
      </w:pPr>
      <w:r w:rsidRPr="00E91C5D">
        <w:rPr>
          <w:rFonts w:ascii="宋体" w:hAnsi="宋体" w:cs="宋体" w:hint="eastAsia"/>
          <w:kern w:val="0"/>
          <w:sz w:val="24"/>
        </w:rPr>
        <w:t>一、中标候选人在投标文件中</w:t>
      </w:r>
      <w:r w:rsidR="00393C85" w:rsidRPr="00E91C5D">
        <w:rPr>
          <w:rFonts w:ascii="宋体" w:hAnsi="宋体" w:cs="宋体"/>
          <w:kern w:val="0"/>
          <w:sz w:val="24"/>
        </w:rPr>
        <w:t>对质量要求</w:t>
      </w:r>
      <w:r w:rsidR="00393C85" w:rsidRPr="00E91C5D">
        <w:rPr>
          <w:rFonts w:ascii="宋体" w:hAnsi="宋体" w:cs="宋体" w:hint="eastAsia"/>
          <w:kern w:val="0"/>
          <w:sz w:val="24"/>
        </w:rPr>
        <w:t>、</w:t>
      </w:r>
      <w:r w:rsidR="00393C85" w:rsidRPr="00E91C5D">
        <w:rPr>
          <w:rFonts w:ascii="宋体" w:hAnsi="宋体" w:cs="宋体"/>
          <w:kern w:val="0"/>
          <w:sz w:val="24"/>
        </w:rPr>
        <w:t>安全目标</w:t>
      </w:r>
      <w:r w:rsidR="00393C85" w:rsidRPr="00E91C5D">
        <w:rPr>
          <w:rFonts w:ascii="宋体" w:hAnsi="宋体" w:cs="宋体" w:hint="eastAsia"/>
          <w:kern w:val="0"/>
          <w:sz w:val="24"/>
        </w:rPr>
        <w:t>、</w:t>
      </w:r>
      <w:r w:rsidR="00393C85" w:rsidRPr="00E91C5D">
        <w:rPr>
          <w:rFonts w:ascii="宋体" w:hAnsi="宋体" w:cs="宋体"/>
          <w:kern w:val="0"/>
          <w:sz w:val="24"/>
        </w:rPr>
        <w:t>工期的相应情况</w:t>
      </w:r>
      <w:r w:rsidR="00393C85" w:rsidRPr="00E91C5D">
        <w:rPr>
          <w:rFonts w:ascii="宋体" w:hAnsi="宋体" w:cs="宋体" w:hint="eastAsia"/>
          <w:kern w:val="0"/>
          <w:sz w:val="24"/>
        </w:rPr>
        <w:t>；</w:t>
      </w:r>
      <w:r w:rsidR="00393C85" w:rsidRPr="00E91C5D">
        <w:rPr>
          <w:rFonts w:ascii="宋体" w:hAnsi="宋体" w:cs="宋体"/>
          <w:kern w:val="0"/>
          <w:sz w:val="24"/>
        </w:rPr>
        <w:t>承诺的</w:t>
      </w:r>
      <w:r w:rsidR="00393C85" w:rsidRPr="00E91C5D">
        <w:rPr>
          <w:rFonts w:ascii="宋体" w:hAnsi="宋体" w:cs="宋体" w:hint="eastAsia"/>
          <w:kern w:val="0"/>
          <w:sz w:val="24"/>
        </w:rPr>
        <w:t>项目</w:t>
      </w:r>
      <w:r w:rsidR="00393C85" w:rsidRPr="00E91C5D">
        <w:rPr>
          <w:rFonts w:ascii="宋体" w:hAnsi="宋体" w:cs="宋体"/>
          <w:kern w:val="0"/>
          <w:sz w:val="24"/>
        </w:rPr>
        <w:t>经理信息</w:t>
      </w:r>
      <w:r w:rsidR="00393C85" w:rsidRPr="00E91C5D">
        <w:rPr>
          <w:rFonts w:ascii="宋体" w:hAnsi="宋体" w:cs="宋体" w:hint="eastAsia"/>
          <w:kern w:val="0"/>
          <w:sz w:val="24"/>
        </w:rPr>
        <w:t>；</w:t>
      </w:r>
      <w:r w:rsidR="00393C85" w:rsidRPr="00E91C5D">
        <w:rPr>
          <w:rFonts w:ascii="宋体" w:hAnsi="宋体" w:cs="宋体"/>
          <w:kern w:val="0"/>
          <w:sz w:val="24"/>
        </w:rPr>
        <w:t>填报的项目业绩</w:t>
      </w:r>
      <w:r w:rsidR="00F30830" w:rsidRPr="00E91C5D">
        <w:rPr>
          <w:rFonts w:ascii="宋体" w:hAnsi="宋体" w:cs="宋体" w:hint="eastAsia"/>
          <w:kern w:val="0"/>
          <w:sz w:val="24"/>
        </w:rPr>
        <w:t>等内容</w:t>
      </w:r>
      <w:r w:rsidRPr="00E91C5D">
        <w:rPr>
          <w:rFonts w:ascii="宋体" w:hAnsi="宋体" w:cs="宋体" w:hint="eastAsia"/>
          <w:kern w:val="0"/>
          <w:sz w:val="24"/>
        </w:rPr>
        <w:t>公示</w:t>
      </w:r>
      <w:r w:rsidR="001E1608" w:rsidRPr="00E91C5D">
        <w:rPr>
          <w:rFonts w:ascii="宋体" w:hAnsi="宋体" w:cs="宋体" w:hint="eastAsia"/>
          <w:kern w:val="0"/>
          <w:sz w:val="24"/>
        </w:rPr>
        <w:t>：</w:t>
      </w:r>
    </w:p>
    <w:p w:rsidR="00784994" w:rsidRPr="00D500E9" w:rsidRDefault="00D500E9" w:rsidP="00784994">
      <w:pPr>
        <w:adjustRightInd w:val="0"/>
        <w:snapToGrid w:val="0"/>
        <w:spacing w:line="360" w:lineRule="auto"/>
        <w:rPr>
          <w:rFonts w:ascii="黑体" w:eastAsia="黑体" w:hAnsi="黑体"/>
          <w:sz w:val="24"/>
        </w:rPr>
      </w:pPr>
      <w:r w:rsidRPr="00D500E9">
        <w:rPr>
          <w:rFonts w:ascii="黑体" w:eastAsia="黑体" w:hAnsi="黑体" w:hint="eastAsia"/>
          <w:sz w:val="24"/>
        </w:rPr>
        <w:t>第</w:t>
      </w:r>
      <w:r w:rsidR="00563CBB">
        <w:rPr>
          <w:rFonts w:ascii="黑体" w:eastAsia="黑体" w:hAnsi="黑体" w:hint="eastAsia"/>
          <w:sz w:val="24"/>
        </w:rPr>
        <w:t>一</w:t>
      </w:r>
      <w:r w:rsidRPr="00D500E9">
        <w:rPr>
          <w:rFonts w:ascii="黑体" w:eastAsia="黑体" w:hAnsi="黑体" w:hint="eastAsia"/>
          <w:sz w:val="24"/>
        </w:rPr>
        <w:t>中标候选人：</w:t>
      </w:r>
      <w:r w:rsidR="00563CBB" w:rsidRPr="00D500E9">
        <w:rPr>
          <w:rFonts w:ascii="黑体" w:eastAsia="黑体" w:hAnsi="黑体"/>
          <w:sz w:val="24"/>
        </w:rPr>
        <w:t xml:space="preserve"> </w:t>
      </w:r>
    </w:p>
    <w:tbl>
      <w:tblPr>
        <w:tblW w:w="504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tblPr>
      <w:tblGrid>
        <w:gridCol w:w="521"/>
        <w:gridCol w:w="2051"/>
        <w:gridCol w:w="2016"/>
        <w:gridCol w:w="2091"/>
        <w:gridCol w:w="2004"/>
      </w:tblGrid>
      <w:tr w:rsidR="00D500E9" w:rsidTr="00563CBB">
        <w:trPr>
          <w:cantSplit/>
          <w:trHeight w:val="425"/>
        </w:trPr>
        <w:tc>
          <w:tcPr>
            <w:tcW w:w="1481" w:type="pct"/>
            <w:gridSpan w:val="2"/>
            <w:vAlign w:val="center"/>
          </w:tcPr>
          <w:p w:rsidR="00D500E9" w:rsidRDefault="00D500E9" w:rsidP="00867451">
            <w:pPr>
              <w:adjustRightInd w:val="0"/>
              <w:snapToGrid w:val="0"/>
              <w:jc w:val="center"/>
              <w:rPr>
                <w:rFonts w:ascii="宋体" w:hAnsi="宋体"/>
                <w:kern w:val="0"/>
                <w:szCs w:val="21"/>
              </w:rPr>
            </w:pPr>
            <w:r>
              <w:rPr>
                <w:rFonts w:ascii="宋体" w:hAnsi="宋体" w:hint="eastAsia"/>
                <w:kern w:val="0"/>
                <w:szCs w:val="21"/>
              </w:rPr>
              <w:t>投标人</w:t>
            </w:r>
          </w:p>
        </w:tc>
        <w:tc>
          <w:tcPr>
            <w:tcW w:w="3519" w:type="pct"/>
            <w:gridSpan w:val="3"/>
            <w:vAlign w:val="center"/>
          </w:tcPr>
          <w:p w:rsidR="00D500E9" w:rsidRDefault="00563CBB" w:rsidP="00694F2B">
            <w:pPr>
              <w:autoSpaceDE w:val="0"/>
              <w:autoSpaceDN w:val="0"/>
              <w:adjustRightInd w:val="0"/>
              <w:snapToGrid w:val="0"/>
              <w:jc w:val="center"/>
              <w:rPr>
                <w:rFonts w:ascii="宋体" w:hAnsi="宋体"/>
                <w:kern w:val="0"/>
                <w:szCs w:val="21"/>
              </w:rPr>
            </w:pPr>
            <w:r w:rsidRPr="00563CBB">
              <w:rPr>
                <w:rFonts w:ascii="黑体" w:eastAsia="黑体" w:hAnsi="黑体" w:cs="宋体" w:hint="eastAsia"/>
                <w:color w:val="000000"/>
                <w:kern w:val="0"/>
                <w:szCs w:val="21"/>
              </w:rPr>
              <w:t>吉化集团吉林市北方建设有限责任公司</w:t>
            </w:r>
          </w:p>
        </w:tc>
      </w:tr>
      <w:tr w:rsidR="00D500E9" w:rsidTr="00563CBB">
        <w:trPr>
          <w:cantSplit/>
          <w:trHeight w:val="758"/>
        </w:trPr>
        <w:tc>
          <w:tcPr>
            <w:tcW w:w="1481" w:type="pct"/>
            <w:gridSpan w:val="2"/>
            <w:vAlign w:val="center"/>
          </w:tcPr>
          <w:p w:rsidR="00D500E9" w:rsidRDefault="00D500E9" w:rsidP="00867451">
            <w:pPr>
              <w:adjustRightInd w:val="0"/>
              <w:snapToGrid w:val="0"/>
              <w:jc w:val="center"/>
              <w:rPr>
                <w:rFonts w:ascii="宋体" w:hAnsi="宋体"/>
                <w:kern w:val="0"/>
                <w:szCs w:val="21"/>
              </w:rPr>
            </w:pPr>
            <w:r>
              <w:rPr>
                <w:rFonts w:ascii="宋体" w:hAnsi="宋体" w:hint="eastAsia"/>
                <w:kern w:val="0"/>
                <w:szCs w:val="21"/>
              </w:rPr>
              <w:t>承诺的</w:t>
            </w:r>
            <w:r>
              <w:rPr>
                <w:rFonts w:ascii="宋体" w:hAnsi="宋体"/>
                <w:szCs w:val="21"/>
              </w:rPr>
              <w:t>质量要求</w:t>
            </w:r>
          </w:p>
        </w:tc>
        <w:tc>
          <w:tcPr>
            <w:tcW w:w="3519" w:type="pct"/>
            <w:gridSpan w:val="3"/>
            <w:vAlign w:val="center"/>
          </w:tcPr>
          <w:p w:rsidR="00D500E9" w:rsidRDefault="00563CBB" w:rsidP="00563CBB">
            <w:pPr>
              <w:autoSpaceDE w:val="0"/>
              <w:autoSpaceDN w:val="0"/>
              <w:adjustRightInd w:val="0"/>
              <w:snapToGrid w:val="0"/>
              <w:jc w:val="left"/>
              <w:rPr>
                <w:rFonts w:ascii="宋体" w:hAnsi="宋体"/>
                <w:kern w:val="0"/>
                <w:szCs w:val="21"/>
              </w:rPr>
            </w:pPr>
            <w:r w:rsidRPr="00563CBB">
              <w:rPr>
                <w:rFonts w:ascii="宋体" w:hAnsi="宋体" w:cs="宋体" w:hint="eastAsia"/>
                <w:color w:val="000000"/>
                <w:kern w:val="0"/>
                <w:szCs w:val="21"/>
              </w:rPr>
              <w:t>符合国家《建筑工程施工质量验收统一标准》及相关标准的合格工程</w:t>
            </w:r>
          </w:p>
        </w:tc>
      </w:tr>
      <w:tr w:rsidR="00D500E9" w:rsidTr="00563CBB">
        <w:trPr>
          <w:cantSplit/>
          <w:trHeight w:val="699"/>
        </w:trPr>
        <w:tc>
          <w:tcPr>
            <w:tcW w:w="1481" w:type="pct"/>
            <w:gridSpan w:val="2"/>
            <w:vAlign w:val="center"/>
          </w:tcPr>
          <w:p w:rsidR="00D500E9" w:rsidRDefault="00D500E9" w:rsidP="00867451">
            <w:pPr>
              <w:adjustRightInd w:val="0"/>
              <w:snapToGrid w:val="0"/>
              <w:jc w:val="center"/>
              <w:rPr>
                <w:rFonts w:ascii="宋体" w:hAnsi="宋体"/>
                <w:kern w:val="0"/>
                <w:szCs w:val="21"/>
              </w:rPr>
            </w:pPr>
            <w:r>
              <w:rPr>
                <w:rFonts w:ascii="宋体" w:hAnsi="宋体" w:hint="eastAsia"/>
                <w:kern w:val="0"/>
                <w:szCs w:val="21"/>
              </w:rPr>
              <w:t>承诺的</w:t>
            </w:r>
            <w:r>
              <w:rPr>
                <w:rFonts w:ascii="宋体" w:hAnsi="宋体"/>
                <w:szCs w:val="21"/>
              </w:rPr>
              <w:t>安全目标</w:t>
            </w:r>
          </w:p>
        </w:tc>
        <w:tc>
          <w:tcPr>
            <w:tcW w:w="3519" w:type="pct"/>
            <w:gridSpan w:val="3"/>
            <w:vAlign w:val="center"/>
          </w:tcPr>
          <w:p w:rsidR="00D500E9" w:rsidRDefault="00563CBB" w:rsidP="00563CBB">
            <w:pPr>
              <w:autoSpaceDE w:val="0"/>
              <w:autoSpaceDN w:val="0"/>
              <w:adjustRightInd w:val="0"/>
              <w:snapToGrid w:val="0"/>
              <w:jc w:val="left"/>
              <w:rPr>
                <w:rFonts w:ascii="宋体" w:hAnsi="宋体"/>
                <w:kern w:val="0"/>
                <w:szCs w:val="21"/>
              </w:rPr>
            </w:pPr>
            <w:r w:rsidRPr="00563CBB">
              <w:rPr>
                <w:rFonts w:ascii="宋体" w:hAnsi="宋体" w:cs="宋体" w:hint="eastAsia"/>
                <w:color w:val="000000"/>
                <w:kern w:val="0"/>
                <w:szCs w:val="21"/>
              </w:rPr>
              <w:t>在项目建设过程中杜绝重大安全责任事故，避免发生较大安全责任事故，控制一般安全责任事故。</w:t>
            </w:r>
          </w:p>
        </w:tc>
      </w:tr>
      <w:tr w:rsidR="00563CBB" w:rsidTr="00563CBB">
        <w:trPr>
          <w:cantSplit/>
          <w:trHeight w:val="425"/>
        </w:trPr>
        <w:tc>
          <w:tcPr>
            <w:tcW w:w="1481" w:type="pct"/>
            <w:gridSpan w:val="2"/>
            <w:vAlign w:val="center"/>
          </w:tcPr>
          <w:p w:rsidR="00563CBB" w:rsidRDefault="00563CBB" w:rsidP="00867451">
            <w:pPr>
              <w:adjustRightInd w:val="0"/>
              <w:snapToGrid w:val="0"/>
              <w:jc w:val="center"/>
              <w:rPr>
                <w:rFonts w:ascii="宋体" w:hAnsi="宋体"/>
                <w:kern w:val="0"/>
                <w:szCs w:val="21"/>
              </w:rPr>
            </w:pPr>
            <w:r>
              <w:rPr>
                <w:rFonts w:ascii="宋体" w:hAnsi="宋体" w:hint="eastAsia"/>
                <w:kern w:val="0"/>
                <w:szCs w:val="21"/>
              </w:rPr>
              <w:t>承诺的工期</w:t>
            </w:r>
          </w:p>
        </w:tc>
        <w:tc>
          <w:tcPr>
            <w:tcW w:w="3519" w:type="pct"/>
            <w:gridSpan w:val="3"/>
            <w:vAlign w:val="center"/>
          </w:tcPr>
          <w:p w:rsidR="00563CBB" w:rsidRPr="00563CBB" w:rsidRDefault="00563CBB" w:rsidP="009810DA">
            <w:pPr>
              <w:widowControl/>
              <w:rPr>
                <w:rFonts w:ascii="宋体" w:hAnsi="宋体" w:cs="宋体"/>
                <w:color w:val="000000"/>
                <w:kern w:val="0"/>
                <w:szCs w:val="21"/>
              </w:rPr>
            </w:pPr>
            <w:r w:rsidRPr="00563CBB">
              <w:rPr>
                <w:rFonts w:ascii="宋体" w:hAnsi="宋体" w:cs="宋体" w:hint="eastAsia"/>
                <w:color w:val="000000"/>
                <w:kern w:val="0"/>
                <w:szCs w:val="21"/>
              </w:rPr>
              <w:t>2021年3月20日～2021年6月30日，102日历天</w:t>
            </w:r>
          </w:p>
        </w:tc>
      </w:tr>
      <w:tr w:rsidR="00DF648F" w:rsidTr="00563CBB">
        <w:trPr>
          <w:cantSplit/>
          <w:trHeight w:val="425"/>
        </w:trPr>
        <w:tc>
          <w:tcPr>
            <w:tcW w:w="300" w:type="pct"/>
            <w:vMerge w:val="restart"/>
            <w:textDirection w:val="tbRlV"/>
            <w:vAlign w:val="center"/>
          </w:tcPr>
          <w:p w:rsidR="00DF648F" w:rsidRDefault="00DF648F" w:rsidP="00563CBB">
            <w:pPr>
              <w:autoSpaceDE w:val="0"/>
              <w:autoSpaceDN w:val="0"/>
              <w:adjustRightInd w:val="0"/>
              <w:snapToGrid w:val="0"/>
              <w:ind w:left="113" w:right="113"/>
              <w:jc w:val="center"/>
              <w:rPr>
                <w:rFonts w:ascii="宋体" w:hAnsi="宋体"/>
                <w:kern w:val="0"/>
                <w:szCs w:val="21"/>
              </w:rPr>
            </w:pPr>
            <w:r>
              <w:rPr>
                <w:rFonts w:ascii="宋体" w:hAnsi="宋体" w:hint="eastAsia"/>
                <w:kern w:val="0"/>
                <w:szCs w:val="21"/>
              </w:rPr>
              <w:t>项目经理</w:t>
            </w:r>
          </w:p>
        </w:tc>
        <w:tc>
          <w:tcPr>
            <w:tcW w:w="1181" w:type="pct"/>
            <w:vAlign w:val="center"/>
          </w:tcPr>
          <w:p w:rsidR="00DF648F" w:rsidRDefault="00DF648F" w:rsidP="00867451">
            <w:pPr>
              <w:autoSpaceDE w:val="0"/>
              <w:autoSpaceDN w:val="0"/>
              <w:adjustRightInd w:val="0"/>
              <w:snapToGrid w:val="0"/>
              <w:jc w:val="center"/>
              <w:rPr>
                <w:rFonts w:ascii="宋体" w:hAnsi="宋体"/>
                <w:kern w:val="0"/>
                <w:szCs w:val="21"/>
              </w:rPr>
            </w:pPr>
            <w:r>
              <w:rPr>
                <w:rFonts w:ascii="宋体" w:hAnsi="宋体"/>
                <w:kern w:val="0"/>
                <w:szCs w:val="21"/>
              </w:rPr>
              <w:t>拟任职务</w:t>
            </w:r>
          </w:p>
        </w:tc>
        <w:tc>
          <w:tcPr>
            <w:tcW w:w="1161" w:type="pct"/>
            <w:vAlign w:val="center"/>
          </w:tcPr>
          <w:p w:rsidR="00DF648F" w:rsidRDefault="00DF648F" w:rsidP="00867451">
            <w:pPr>
              <w:adjustRightInd w:val="0"/>
              <w:snapToGrid w:val="0"/>
              <w:jc w:val="center"/>
              <w:rPr>
                <w:rFonts w:ascii="黑体" w:eastAsia="黑体" w:hAnsi="黑体"/>
                <w:szCs w:val="21"/>
              </w:rPr>
            </w:pPr>
            <w:r>
              <w:rPr>
                <w:rFonts w:ascii="黑体" w:eastAsia="黑体" w:hAnsi="黑体" w:hint="eastAsia"/>
                <w:szCs w:val="21"/>
              </w:rPr>
              <w:t>项目经理</w:t>
            </w:r>
          </w:p>
        </w:tc>
        <w:tc>
          <w:tcPr>
            <w:tcW w:w="1204" w:type="pct"/>
            <w:vAlign w:val="center"/>
          </w:tcPr>
          <w:p w:rsidR="00DF648F" w:rsidRDefault="00DF648F" w:rsidP="00867451">
            <w:pPr>
              <w:tabs>
                <w:tab w:val="left" w:pos="68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54" w:type="pct"/>
            <w:vAlign w:val="center"/>
          </w:tcPr>
          <w:p w:rsidR="00DF648F" w:rsidRPr="00563CBB" w:rsidRDefault="00DF648F" w:rsidP="00867451">
            <w:pPr>
              <w:adjustRightInd w:val="0"/>
              <w:snapToGrid w:val="0"/>
              <w:jc w:val="center"/>
              <w:rPr>
                <w:rFonts w:ascii="黑体" w:eastAsia="黑体" w:hAnsi="黑体"/>
                <w:szCs w:val="21"/>
              </w:rPr>
            </w:pPr>
            <w:r w:rsidRPr="00563CBB">
              <w:rPr>
                <w:rFonts w:ascii="黑体" w:eastAsia="黑体" w:hAnsi="黑体" w:cs="宋体" w:hint="eastAsia"/>
                <w:color w:val="000000"/>
                <w:kern w:val="0"/>
                <w:szCs w:val="21"/>
              </w:rPr>
              <w:t>孙莹莹</w:t>
            </w:r>
          </w:p>
        </w:tc>
      </w:tr>
      <w:tr w:rsidR="00DF648F" w:rsidTr="00563CBB">
        <w:trPr>
          <w:cantSplit/>
          <w:trHeight w:val="425"/>
        </w:trPr>
        <w:tc>
          <w:tcPr>
            <w:tcW w:w="300" w:type="pct"/>
            <w:vMerge/>
            <w:vAlign w:val="center"/>
          </w:tcPr>
          <w:p w:rsidR="00DF648F" w:rsidRDefault="00DF648F" w:rsidP="00867451">
            <w:pPr>
              <w:tabs>
                <w:tab w:val="left" w:pos="680"/>
              </w:tabs>
              <w:autoSpaceDE w:val="0"/>
              <w:autoSpaceDN w:val="0"/>
              <w:adjustRightInd w:val="0"/>
              <w:snapToGrid w:val="0"/>
              <w:jc w:val="center"/>
              <w:rPr>
                <w:rFonts w:ascii="宋体" w:hAnsi="宋体"/>
                <w:kern w:val="0"/>
                <w:szCs w:val="21"/>
              </w:rPr>
            </w:pPr>
          </w:p>
        </w:tc>
        <w:tc>
          <w:tcPr>
            <w:tcW w:w="2342" w:type="pct"/>
            <w:gridSpan w:val="2"/>
            <w:vAlign w:val="center"/>
          </w:tcPr>
          <w:p w:rsidR="00DF648F" w:rsidRDefault="00DF648F" w:rsidP="00867451">
            <w:pPr>
              <w:tabs>
                <w:tab w:val="left" w:pos="680"/>
              </w:tabs>
              <w:autoSpaceDE w:val="0"/>
              <w:autoSpaceDN w:val="0"/>
              <w:adjustRightInd w:val="0"/>
              <w:snapToGrid w:val="0"/>
              <w:jc w:val="center"/>
              <w:rPr>
                <w:rFonts w:ascii="宋体" w:hAnsi="宋体"/>
                <w:kern w:val="0"/>
                <w:szCs w:val="21"/>
              </w:rPr>
            </w:pPr>
            <w:r w:rsidRPr="00563CBB">
              <w:rPr>
                <w:rFonts w:ascii="宋体" w:hAnsi="宋体" w:cs="宋体" w:hint="eastAsia"/>
                <w:color w:val="000000"/>
                <w:kern w:val="0"/>
                <w:szCs w:val="21"/>
              </w:rPr>
              <w:t>注册建造师执业资格等级及证书编号</w:t>
            </w:r>
          </w:p>
        </w:tc>
        <w:tc>
          <w:tcPr>
            <w:tcW w:w="2358" w:type="pct"/>
            <w:gridSpan w:val="2"/>
            <w:vAlign w:val="center"/>
          </w:tcPr>
          <w:p w:rsidR="00DF648F" w:rsidRDefault="00DF648F" w:rsidP="00867451">
            <w:pPr>
              <w:tabs>
                <w:tab w:val="left" w:pos="680"/>
              </w:tabs>
              <w:autoSpaceDE w:val="0"/>
              <w:autoSpaceDN w:val="0"/>
              <w:adjustRightInd w:val="0"/>
              <w:snapToGrid w:val="0"/>
              <w:jc w:val="center"/>
              <w:rPr>
                <w:rFonts w:ascii="宋体" w:hAnsi="宋体"/>
                <w:bCs/>
                <w:szCs w:val="21"/>
              </w:rPr>
            </w:pPr>
            <w:r w:rsidRPr="00563CBB">
              <w:rPr>
                <w:rFonts w:ascii="宋体" w:hAnsi="宋体" w:cs="宋体" w:hint="eastAsia"/>
                <w:color w:val="000000"/>
                <w:kern w:val="0"/>
                <w:szCs w:val="21"/>
              </w:rPr>
              <w:t>二级建造师 吉222151522762</w:t>
            </w:r>
          </w:p>
        </w:tc>
      </w:tr>
      <w:tr w:rsidR="00DF648F" w:rsidTr="00563CBB">
        <w:trPr>
          <w:cantSplit/>
          <w:trHeight w:val="425"/>
        </w:trPr>
        <w:tc>
          <w:tcPr>
            <w:tcW w:w="300" w:type="pct"/>
            <w:vMerge/>
            <w:vAlign w:val="center"/>
          </w:tcPr>
          <w:p w:rsidR="00DF648F" w:rsidRDefault="00DF648F" w:rsidP="00867451">
            <w:pPr>
              <w:tabs>
                <w:tab w:val="left" w:pos="680"/>
              </w:tabs>
              <w:autoSpaceDE w:val="0"/>
              <w:autoSpaceDN w:val="0"/>
              <w:adjustRightInd w:val="0"/>
              <w:snapToGrid w:val="0"/>
              <w:jc w:val="center"/>
              <w:rPr>
                <w:rFonts w:ascii="宋体" w:hAnsi="宋体"/>
                <w:kern w:val="0"/>
                <w:szCs w:val="21"/>
              </w:rPr>
            </w:pPr>
          </w:p>
        </w:tc>
        <w:tc>
          <w:tcPr>
            <w:tcW w:w="2342" w:type="pct"/>
            <w:gridSpan w:val="2"/>
            <w:vAlign w:val="center"/>
          </w:tcPr>
          <w:p w:rsidR="00DF648F" w:rsidRDefault="00DF648F" w:rsidP="00867451">
            <w:pPr>
              <w:tabs>
                <w:tab w:val="left" w:pos="680"/>
              </w:tabs>
              <w:autoSpaceDE w:val="0"/>
              <w:autoSpaceDN w:val="0"/>
              <w:adjustRightInd w:val="0"/>
              <w:snapToGrid w:val="0"/>
              <w:jc w:val="center"/>
              <w:rPr>
                <w:rFonts w:ascii="宋体" w:hAnsi="宋体"/>
                <w:kern w:val="0"/>
                <w:szCs w:val="21"/>
              </w:rPr>
            </w:pPr>
            <w:r w:rsidRPr="00563CBB">
              <w:rPr>
                <w:rFonts w:ascii="宋体" w:hAnsi="宋体" w:cs="宋体" w:hint="eastAsia"/>
                <w:color w:val="000000"/>
                <w:kern w:val="0"/>
                <w:szCs w:val="21"/>
              </w:rPr>
              <w:t>安全生产考核证书编号</w:t>
            </w:r>
          </w:p>
        </w:tc>
        <w:tc>
          <w:tcPr>
            <w:tcW w:w="2358" w:type="pct"/>
            <w:gridSpan w:val="2"/>
            <w:vAlign w:val="center"/>
          </w:tcPr>
          <w:p w:rsidR="00DF648F" w:rsidRDefault="00DF648F" w:rsidP="00867451">
            <w:pPr>
              <w:tabs>
                <w:tab w:val="left" w:pos="680"/>
              </w:tabs>
              <w:autoSpaceDE w:val="0"/>
              <w:autoSpaceDN w:val="0"/>
              <w:adjustRightInd w:val="0"/>
              <w:snapToGrid w:val="0"/>
              <w:jc w:val="center"/>
              <w:rPr>
                <w:rFonts w:ascii="宋体" w:hAnsi="宋体"/>
                <w:bCs/>
                <w:szCs w:val="21"/>
              </w:rPr>
            </w:pPr>
            <w:r w:rsidRPr="00563CBB">
              <w:rPr>
                <w:rFonts w:ascii="宋体" w:hAnsi="宋体" w:cs="宋体" w:hint="eastAsia"/>
                <w:color w:val="000000"/>
                <w:kern w:val="0"/>
                <w:szCs w:val="21"/>
              </w:rPr>
              <w:t>吉建安B（2016）0003862</w:t>
            </w:r>
          </w:p>
        </w:tc>
      </w:tr>
      <w:tr w:rsidR="00DF648F" w:rsidTr="00563CBB">
        <w:trPr>
          <w:cantSplit/>
          <w:trHeight w:val="425"/>
        </w:trPr>
        <w:tc>
          <w:tcPr>
            <w:tcW w:w="300" w:type="pct"/>
            <w:vMerge/>
            <w:vAlign w:val="center"/>
          </w:tcPr>
          <w:p w:rsidR="00DF648F" w:rsidRDefault="00DF648F" w:rsidP="00867451">
            <w:pPr>
              <w:adjustRightInd w:val="0"/>
              <w:snapToGrid w:val="0"/>
              <w:jc w:val="center"/>
              <w:rPr>
                <w:rFonts w:ascii="宋体" w:hAnsi="宋体"/>
                <w:szCs w:val="21"/>
              </w:rPr>
            </w:pPr>
          </w:p>
        </w:tc>
        <w:tc>
          <w:tcPr>
            <w:tcW w:w="1181" w:type="pct"/>
            <w:vAlign w:val="center"/>
          </w:tcPr>
          <w:p w:rsidR="00DF648F" w:rsidRPr="00563CBB" w:rsidRDefault="00DF648F" w:rsidP="00867451">
            <w:pPr>
              <w:adjustRightInd w:val="0"/>
              <w:snapToGrid w:val="0"/>
              <w:jc w:val="center"/>
              <w:rPr>
                <w:rFonts w:ascii="宋体" w:hAnsi="宋体"/>
                <w:b/>
                <w:szCs w:val="21"/>
              </w:rPr>
            </w:pPr>
            <w:r w:rsidRPr="00563CBB">
              <w:rPr>
                <w:rFonts w:ascii="宋体" w:hAnsi="宋体" w:hint="eastAsia"/>
                <w:b/>
                <w:szCs w:val="21"/>
              </w:rPr>
              <w:t>时间</w:t>
            </w:r>
          </w:p>
        </w:tc>
        <w:tc>
          <w:tcPr>
            <w:tcW w:w="2365" w:type="pct"/>
            <w:gridSpan w:val="2"/>
            <w:vAlign w:val="center"/>
          </w:tcPr>
          <w:p w:rsidR="00DF648F" w:rsidRPr="00563CBB" w:rsidRDefault="00DF648F" w:rsidP="00867451">
            <w:pPr>
              <w:adjustRightInd w:val="0"/>
              <w:snapToGrid w:val="0"/>
              <w:jc w:val="center"/>
              <w:rPr>
                <w:rFonts w:ascii="宋体" w:hAnsi="宋体"/>
                <w:b/>
                <w:szCs w:val="21"/>
              </w:rPr>
            </w:pPr>
            <w:r w:rsidRPr="00563CBB">
              <w:rPr>
                <w:rFonts w:ascii="宋体" w:hAnsi="宋体" w:cs="MingLiU" w:hint="eastAsia"/>
                <w:b/>
                <w:kern w:val="0"/>
                <w:szCs w:val="21"/>
              </w:rPr>
              <w:t>工程项目名称</w:t>
            </w:r>
          </w:p>
        </w:tc>
        <w:tc>
          <w:tcPr>
            <w:tcW w:w="1154" w:type="pct"/>
            <w:vAlign w:val="center"/>
          </w:tcPr>
          <w:p w:rsidR="00DF648F" w:rsidRPr="00563CBB" w:rsidRDefault="00DF648F" w:rsidP="00867451">
            <w:pPr>
              <w:adjustRightInd w:val="0"/>
              <w:snapToGrid w:val="0"/>
              <w:jc w:val="center"/>
              <w:rPr>
                <w:rFonts w:ascii="宋体" w:hAnsi="宋体"/>
                <w:b/>
                <w:szCs w:val="21"/>
              </w:rPr>
            </w:pPr>
            <w:r w:rsidRPr="00563CBB">
              <w:rPr>
                <w:rFonts w:ascii="宋体" w:hAnsi="宋体" w:cs="MingLiU" w:hint="eastAsia"/>
                <w:b/>
                <w:kern w:val="0"/>
                <w:szCs w:val="21"/>
              </w:rPr>
              <w:t>担任何职</w:t>
            </w:r>
          </w:p>
        </w:tc>
      </w:tr>
      <w:tr w:rsidR="00DF648F" w:rsidTr="00563CBB">
        <w:trPr>
          <w:cantSplit/>
          <w:trHeight w:val="425"/>
        </w:trPr>
        <w:tc>
          <w:tcPr>
            <w:tcW w:w="300" w:type="pct"/>
            <w:vMerge/>
            <w:vAlign w:val="center"/>
          </w:tcPr>
          <w:p w:rsidR="00DF648F" w:rsidRDefault="00DF648F" w:rsidP="00867451">
            <w:pPr>
              <w:adjustRightInd w:val="0"/>
              <w:snapToGrid w:val="0"/>
              <w:jc w:val="center"/>
              <w:rPr>
                <w:rFonts w:ascii="宋体" w:hAnsi="宋体"/>
                <w:szCs w:val="21"/>
              </w:rPr>
            </w:pPr>
          </w:p>
        </w:tc>
        <w:tc>
          <w:tcPr>
            <w:tcW w:w="1181" w:type="pct"/>
            <w:vAlign w:val="center"/>
          </w:tcPr>
          <w:p w:rsidR="00DF648F" w:rsidRPr="00563CBB" w:rsidRDefault="00DF648F" w:rsidP="009810DA">
            <w:pPr>
              <w:widowControl/>
              <w:jc w:val="left"/>
              <w:rPr>
                <w:rFonts w:ascii="宋体" w:hAnsi="宋体" w:cs="宋体"/>
                <w:color w:val="000000"/>
                <w:kern w:val="0"/>
                <w:szCs w:val="21"/>
              </w:rPr>
            </w:pPr>
            <w:r w:rsidRPr="00563CBB">
              <w:rPr>
                <w:rFonts w:ascii="宋体" w:hAnsi="宋体" w:cs="宋体" w:hint="eastAsia"/>
                <w:color w:val="000000"/>
                <w:kern w:val="0"/>
                <w:szCs w:val="21"/>
              </w:rPr>
              <w:t>2019.2.15-2019.7.14</w:t>
            </w:r>
          </w:p>
        </w:tc>
        <w:tc>
          <w:tcPr>
            <w:tcW w:w="2365" w:type="pct"/>
            <w:gridSpan w:val="2"/>
            <w:vAlign w:val="center"/>
          </w:tcPr>
          <w:p w:rsidR="00DF648F" w:rsidRPr="00563CBB" w:rsidRDefault="00DF648F" w:rsidP="009810DA">
            <w:pPr>
              <w:widowControl/>
              <w:jc w:val="left"/>
              <w:rPr>
                <w:rFonts w:ascii="宋体" w:hAnsi="宋体" w:cs="宋体"/>
                <w:color w:val="000000"/>
                <w:kern w:val="0"/>
                <w:szCs w:val="21"/>
              </w:rPr>
            </w:pPr>
            <w:r w:rsidRPr="00563CBB">
              <w:rPr>
                <w:rFonts w:ascii="宋体" w:hAnsi="宋体" w:cs="宋体" w:hint="eastAsia"/>
                <w:color w:val="000000"/>
                <w:kern w:val="0"/>
                <w:szCs w:val="21"/>
              </w:rPr>
              <w:t>吉林高新区新北社区卫生服务中心项目【施工标段】</w:t>
            </w:r>
          </w:p>
        </w:tc>
        <w:tc>
          <w:tcPr>
            <w:tcW w:w="1154" w:type="pct"/>
            <w:vAlign w:val="center"/>
          </w:tcPr>
          <w:p w:rsidR="00DF648F" w:rsidRDefault="00DF648F" w:rsidP="00867451">
            <w:pPr>
              <w:jc w:val="center"/>
              <w:rPr>
                <w:rFonts w:ascii="宋体" w:hAnsi="宋体" w:cs="宋体"/>
              </w:rPr>
            </w:pPr>
            <w:r>
              <w:rPr>
                <w:rFonts w:ascii="宋体" w:hAnsi="宋体" w:cs="宋体" w:hint="eastAsia"/>
              </w:rPr>
              <w:t>项目经理</w:t>
            </w:r>
          </w:p>
        </w:tc>
      </w:tr>
      <w:tr w:rsidR="00563CBB" w:rsidTr="00563CBB">
        <w:trPr>
          <w:cantSplit/>
          <w:trHeight w:val="425"/>
        </w:trPr>
        <w:tc>
          <w:tcPr>
            <w:tcW w:w="300" w:type="pct"/>
            <w:vMerge w:val="restart"/>
            <w:vAlign w:val="center"/>
          </w:tcPr>
          <w:p w:rsidR="00563CBB" w:rsidRDefault="00563CBB" w:rsidP="00867451">
            <w:pPr>
              <w:adjustRightInd w:val="0"/>
              <w:snapToGrid w:val="0"/>
              <w:jc w:val="center"/>
              <w:rPr>
                <w:rFonts w:ascii="宋体" w:hAnsi="宋体"/>
                <w:szCs w:val="21"/>
              </w:rPr>
            </w:pPr>
            <w:r>
              <w:rPr>
                <w:rFonts w:ascii="宋体" w:hAnsi="宋体" w:hint="eastAsia"/>
                <w:szCs w:val="21"/>
              </w:rPr>
              <w:t>企业</w:t>
            </w:r>
          </w:p>
          <w:p w:rsidR="00563CBB" w:rsidRDefault="00563CBB" w:rsidP="00867451">
            <w:pPr>
              <w:adjustRightInd w:val="0"/>
              <w:snapToGrid w:val="0"/>
              <w:jc w:val="center"/>
              <w:rPr>
                <w:rFonts w:ascii="宋体" w:hAnsi="宋体"/>
                <w:szCs w:val="21"/>
              </w:rPr>
            </w:pPr>
            <w:r>
              <w:rPr>
                <w:rFonts w:ascii="宋体" w:hAnsi="宋体" w:hint="eastAsia"/>
                <w:szCs w:val="21"/>
              </w:rPr>
              <w:t>项目</w:t>
            </w:r>
          </w:p>
          <w:p w:rsidR="00563CBB" w:rsidRDefault="00563CBB" w:rsidP="00867451">
            <w:pPr>
              <w:adjustRightInd w:val="0"/>
              <w:snapToGrid w:val="0"/>
              <w:jc w:val="center"/>
              <w:rPr>
                <w:rFonts w:ascii="宋体" w:hAnsi="宋体"/>
                <w:szCs w:val="21"/>
              </w:rPr>
            </w:pPr>
            <w:r>
              <w:rPr>
                <w:rFonts w:ascii="宋体" w:hAnsi="宋体" w:hint="eastAsia"/>
                <w:szCs w:val="21"/>
              </w:rPr>
              <w:t>业绩</w:t>
            </w:r>
          </w:p>
          <w:p w:rsidR="00563CBB" w:rsidRDefault="00563CBB" w:rsidP="00867451">
            <w:pPr>
              <w:adjustRightInd w:val="0"/>
              <w:snapToGrid w:val="0"/>
              <w:jc w:val="center"/>
              <w:rPr>
                <w:rFonts w:ascii="宋体" w:hAnsi="宋体"/>
                <w:szCs w:val="21"/>
              </w:rPr>
            </w:pPr>
            <w:r>
              <w:rPr>
                <w:rFonts w:ascii="宋体" w:hAnsi="宋体" w:hint="eastAsia"/>
                <w:szCs w:val="21"/>
              </w:rPr>
              <w:t>信息</w:t>
            </w:r>
          </w:p>
        </w:tc>
        <w:tc>
          <w:tcPr>
            <w:tcW w:w="4700" w:type="pct"/>
            <w:gridSpan w:val="4"/>
            <w:vAlign w:val="center"/>
          </w:tcPr>
          <w:p w:rsidR="00563CBB" w:rsidRPr="00563CBB" w:rsidRDefault="00563CBB" w:rsidP="00867451">
            <w:pPr>
              <w:adjustRightInd w:val="0"/>
              <w:snapToGrid w:val="0"/>
              <w:jc w:val="center"/>
              <w:rPr>
                <w:rFonts w:ascii="宋体" w:hAnsi="宋体"/>
                <w:b/>
                <w:szCs w:val="21"/>
              </w:rPr>
            </w:pPr>
            <w:r w:rsidRPr="00563CBB">
              <w:rPr>
                <w:rFonts w:ascii="宋体" w:hAnsi="宋体" w:cs="MingLiU" w:hint="eastAsia"/>
                <w:b/>
                <w:kern w:val="0"/>
                <w:szCs w:val="21"/>
              </w:rPr>
              <w:t>工程</w:t>
            </w:r>
            <w:r w:rsidRPr="00563CBB">
              <w:rPr>
                <w:rFonts w:ascii="宋体" w:hAnsi="宋体" w:hint="eastAsia"/>
                <w:b/>
                <w:kern w:val="0"/>
                <w:szCs w:val="21"/>
              </w:rPr>
              <w:t>项目名称</w:t>
            </w:r>
          </w:p>
        </w:tc>
      </w:tr>
      <w:tr w:rsidR="00563CBB" w:rsidTr="00563CBB">
        <w:trPr>
          <w:cantSplit/>
          <w:trHeight w:val="425"/>
        </w:trPr>
        <w:tc>
          <w:tcPr>
            <w:tcW w:w="300" w:type="pct"/>
            <w:vMerge/>
            <w:vAlign w:val="center"/>
          </w:tcPr>
          <w:p w:rsidR="00563CBB" w:rsidRDefault="00563CBB" w:rsidP="00867451">
            <w:pPr>
              <w:adjustRightInd w:val="0"/>
              <w:snapToGrid w:val="0"/>
              <w:jc w:val="center"/>
              <w:rPr>
                <w:rFonts w:ascii="宋体" w:hAnsi="宋体"/>
                <w:szCs w:val="21"/>
              </w:rPr>
            </w:pPr>
          </w:p>
        </w:tc>
        <w:tc>
          <w:tcPr>
            <w:tcW w:w="4700" w:type="pct"/>
            <w:gridSpan w:val="4"/>
            <w:vAlign w:val="center"/>
          </w:tcPr>
          <w:p w:rsidR="00563CBB" w:rsidRPr="00563CBB" w:rsidRDefault="00563CBB" w:rsidP="00DF648F">
            <w:pPr>
              <w:widowControl/>
              <w:jc w:val="left"/>
              <w:rPr>
                <w:rFonts w:ascii="宋体" w:hAnsi="宋体" w:cs="宋体"/>
                <w:color w:val="000000"/>
                <w:kern w:val="0"/>
                <w:szCs w:val="21"/>
              </w:rPr>
            </w:pPr>
            <w:r w:rsidRPr="00563CBB">
              <w:rPr>
                <w:rFonts w:ascii="宋体" w:hAnsi="宋体" w:cs="宋体" w:hint="eastAsia"/>
                <w:color w:val="000000"/>
                <w:kern w:val="0"/>
                <w:szCs w:val="21"/>
              </w:rPr>
              <w:t>大雷.龙山福邸（更名为华文印刷厂改造项目（龙山福邸））</w:t>
            </w:r>
          </w:p>
        </w:tc>
      </w:tr>
      <w:tr w:rsidR="00563CBB" w:rsidTr="00563CBB">
        <w:trPr>
          <w:cantSplit/>
          <w:trHeight w:val="425"/>
        </w:trPr>
        <w:tc>
          <w:tcPr>
            <w:tcW w:w="300" w:type="pct"/>
            <w:vMerge/>
            <w:vAlign w:val="center"/>
          </w:tcPr>
          <w:p w:rsidR="00563CBB" w:rsidRDefault="00563CBB" w:rsidP="00867451">
            <w:pPr>
              <w:adjustRightInd w:val="0"/>
              <w:snapToGrid w:val="0"/>
              <w:jc w:val="center"/>
              <w:rPr>
                <w:rFonts w:ascii="宋体" w:hAnsi="宋体"/>
                <w:szCs w:val="21"/>
              </w:rPr>
            </w:pPr>
          </w:p>
        </w:tc>
        <w:tc>
          <w:tcPr>
            <w:tcW w:w="4700" w:type="pct"/>
            <w:gridSpan w:val="4"/>
            <w:vAlign w:val="center"/>
          </w:tcPr>
          <w:p w:rsidR="00563CBB" w:rsidRDefault="00563CBB" w:rsidP="00DF648F">
            <w:pPr>
              <w:jc w:val="left"/>
              <w:rPr>
                <w:rFonts w:ascii="宋体" w:hAnsi="宋体" w:cs="宋体"/>
              </w:rPr>
            </w:pPr>
            <w:r w:rsidRPr="00563CBB">
              <w:rPr>
                <w:rFonts w:ascii="宋体" w:hAnsi="宋体" w:cs="宋体" w:hint="eastAsia"/>
                <w:color w:val="000000"/>
                <w:kern w:val="0"/>
                <w:szCs w:val="21"/>
              </w:rPr>
              <w:t>绥芬河至满州里高速公路联络线铁力至科右中旗高速公路松原至通榆段建设项目-乾安段服务区加油设施STJY01 标段</w:t>
            </w:r>
          </w:p>
        </w:tc>
      </w:tr>
      <w:tr w:rsidR="00563CBB" w:rsidTr="00563CBB">
        <w:trPr>
          <w:cantSplit/>
          <w:trHeight w:val="425"/>
        </w:trPr>
        <w:tc>
          <w:tcPr>
            <w:tcW w:w="300" w:type="pct"/>
            <w:vMerge/>
            <w:vAlign w:val="center"/>
          </w:tcPr>
          <w:p w:rsidR="00563CBB" w:rsidRDefault="00563CBB" w:rsidP="00867451">
            <w:pPr>
              <w:adjustRightInd w:val="0"/>
              <w:snapToGrid w:val="0"/>
              <w:jc w:val="center"/>
              <w:rPr>
                <w:rFonts w:ascii="宋体" w:hAnsi="宋体"/>
                <w:szCs w:val="21"/>
              </w:rPr>
            </w:pPr>
          </w:p>
        </w:tc>
        <w:tc>
          <w:tcPr>
            <w:tcW w:w="4700" w:type="pct"/>
            <w:gridSpan w:val="4"/>
            <w:vAlign w:val="center"/>
          </w:tcPr>
          <w:p w:rsidR="00563CBB" w:rsidRDefault="00563CBB" w:rsidP="00DF648F">
            <w:pPr>
              <w:jc w:val="left"/>
              <w:rPr>
                <w:rFonts w:ascii="宋体" w:hAnsi="宋体" w:cs="宋体"/>
              </w:rPr>
            </w:pPr>
            <w:r w:rsidRPr="00563CBB">
              <w:rPr>
                <w:rFonts w:ascii="宋体" w:hAnsi="宋体" w:cs="宋体" w:hint="eastAsia"/>
                <w:color w:val="000000"/>
                <w:kern w:val="0"/>
                <w:szCs w:val="21"/>
              </w:rPr>
              <w:t>吉林市桃源礼小区（昆明街东市机械厂北地块改造项目）</w:t>
            </w:r>
          </w:p>
        </w:tc>
      </w:tr>
      <w:tr w:rsidR="00563CBB" w:rsidTr="00563CBB">
        <w:trPr>
          <w:cantSplit/>
          <w:trHeight w:val="425"/>
        </w:trPr>
        <w:tc>
          <w:tcPr>
            <w:tcW w:w="300" w:type="pct"/>
            <w:vMerge/>
            <w:vAlign w:val="center"/>
          </w:tcPr>
          <w:p w:rsidR="00563CBB" w:rsidRDefault="00563CBB" w:rsidP="00867451">
            <w:pPr>
              <w:adjustRightInd w:val="0"/>
              <w:snapToGrid w:val="0"/>
              <w:jc w:val="center"/>
              <w:rPr>
                <w:rFonts w:ascii="宋体" w:hAnsi="宋体"/>
                <w:szCs w:val="21"/>
              </w:rPr>
            </w:pPr>
          </w:p>
        </w:tc>
        <w:tc>
          <w:tcPr>
            <w:tcW w:w="4700" w:type="pct"/>
            <w:gridSpan w:val="4"/>
            <w:vAlign w:val="center"/>
          </w:tcPr>
          <w:p w:rsidR="00563CBB" w:rsidRDefault="00DF648F" w:rsidP="00DF648F">
            <w:pPr>
              <w:jc w:val="left"/>
              <w:rPr>
                <w:rFonts w:ascii="宋体" w:hAnsi="宋体" w:cs="宋体"/>
              </w:rPr>
            </w:pPr>
            <w:r w:rsidRPr="00563CBB">
              <w:rPr>
                <w:rFonts w:ascii="宋体" w:hAnsi="宋体" w:cs="宋体" w:hint="eastAsia"/>
                <w:color w:val="000000"/>
                <w:kern w:val="0"/>
                <w:szCs w:val="21"/>
              </w:rPr>
              <w:t>阳光华苑</w:t>
            </w:r>
          </w:p>
        </w:tc>
      </w:tr>
      <w:tr w:rsidR="00563CBB" w:rsidTr="00563CBB">
        <w:trPr>
          <w:cantSplit/>
          <w:trHeight w:val="425"/>
        </w:trPr>
        <w:tc>
          <w:tcPr>
            <w:tcW w:w="300" w:type="pct"/>
            <w:vMerge/>
            <w:vAlign w:val="center"/>
          </w:tcPr>
          <w:p w:rsidR="00563CBB" w:rsidRDefault="00563CBB" w:rsidP="00867451">
            <w:pPr>
              <w:adjustRightInd w:val="0"/>
              <w:snapToGrid w:val="0"/>
              <w:jc w:val="center"/>
              <w:rPr>
                <w:rFonts w:ascii="宋体" w:hAnsi="宋体"/>
                <w:szCs w:val="21"/>
              </w:rPr>
            </w:pPr>
          </w:p>
        </w:tc>
        <w:tc>
          <w:tcPr>
            <w:tcW w:w="4700" w:type="pct"/>
            <w:gridSpan w:val="4"/>
            <w:vAlign w:val="center"/>
          </w:tcPr>
          <w:p w:rsidR="00563CBB" w:rsidRDefault="00DF648F" w:rsidP="00DF648F">
            <w:pPr>
              <w:jc w:val="left"/>
              <w:rPr>
                <w:rFonts w:ascii="宋体" w:hAnsi="宋体" w:cs="宋体"/>
              </w:rPr>
            </w:pPr>
            <w:r w:rsidRPr="00563CBB">
              <w:rPr>
                <w:rFonts w:ascii="宋体" w:hAnsi="宋体" w:cs="宋体" w:hint="eastAsia"/>
                <w:color w:val="000000"/>
                <w:kern w:val="0"/>
                <w:szCs w:val="21"/>
              </w:rPr>
              <w:t>吉林省榆树（黑吉界）至松原公路建设项目服务区加油设施YSJY01 标段</w:t>
            </w:r>
          </w:p>
        </w:tc>
      </w:tr>
      <w:tr w:rsidR="00563CBB" w:rsidTr="00563CBB">
        <w:trPr>
          <w:cantSplit/>
          <w:trHeight w:val="425"/>
        </w:trPr>
        <w:tc>
          <w:tcPr>
            <w:tcW w:w="300" w:type="pct"/>
            <w:vMerge/>
            <w:vAlign w:val="center"/>
          </w:tcPr>
          <w:p w:rsidR="00563CBB" w:rsidRDefault="00563CBB" w:rsidP="00867451">
            <w:pPr>
              <w:adjustRightInd w:val="0"/>
              <w:snapToGrid w:val="0"/>
              <w:jc w:val="center"/>
              <w:rPr>
                <w:rFonts w:ascii="宋体" w:hAnsi="宋体"/>
                <w:szCs w:val="21"/>
              </w:rPr>
            </w:pPr>
          </w:p>
        </w:tc>
        <w:tc>
          <w:tcPr>
            <w:tcW w:w="4700" w:type="pct"/>
            <w:gridSpan w:val="4"/>
            <w:vAlign w:val="center"/>
          </w:tcPr>
          <w:p w:rsidR="00563CBB" w:rsidRDefault="00DF648F" w:rsidP="00DF648F">
            <w:pPr>
              <w:jc w:val="left"/>
              <w:rPr>
                <w:rFonts w:ascii="宋体" w:hAnsi="宋体" w:cs="宋体"/>
              </w:rPr>
            </w:pPr>
            <w:r w:rsidRPr="00563CBB">
              <w:rPr>
                <w:rFonts w:ascii="宋体" w:hAnsi="宋体" w:cs="宋体" w:hint="eastAsia"/>
                <w:color w:val="000000"/>
                <w:kern w:val="0"/>
                <w:szCs w:val="21"/>
              </w:rPr>
              <w:t>吉林农业科技学院教学综合楼工程施工</w:t>
            </w:r>
          </w:p>
        </w:tc>
      </w:tr>
      <w:tr w:rsidR="00563CBB" w:rsidTr="00563CBB">
        <w:trPr>
          <w:cantSplit/>
          <w:trHeight w:val="425"/>
        </w:trPr>
        <w:tc>
          <w:tcPr>
            <w:tcW w:w="300" w:type="pct"/>
            <w:vMerge/>
            <w:vAlign w:val="center"/>
          </w:tcPr>
          <w:p w:rsidR="00563CBB" w:rsidRDefault="00563CBB" w:rsidP="00867451">
            <w:pPr>
              <w:adjustRightInd w:val="0"/>
              <w:snapToGrid w:val="0"/>
              <w:jc w:val="center"/>
              <w:rPr>
                <w:rFonts w:ascii="宋体" w:hAnsi="宋体"/>
                <w:szCs w:val="21"/>
              </w:rPr>
            </w:pPr>
          </w:p>
        </w:tc>
        <w:tc>
          <w:tcPr>
            <w:tcW w:w="4700" w:type="pct"/>
            <w:gridSpan w:val="4"/>
            <w:vAlign w:val="center"/>
          </w:tcPr>
          <w:p w:rsidR="00563CBB" w:rsidRDefault="00DF648F" w:rsidP="00DF648F">
            <w:pPr>
              <w:jc w:val="left"/>
              <w:rPr>
                <w:rFonts w:ascii="宋体" w:hAnsi="宋体" w:cs="宋体"/>
              </w:rPr>
            </w:pPr>
            <w:r w:rsidRPr="00563CBB">
              <w:rPr>
                <w:rFonts w:ascii="宋体" w:hAnsi="宋体" w:cs="宋体" w:hint="eastAsia"/>
                <w:color w:val="000000"/>
                <w:kern w:val="0"/>
                <w:szCs w:val="21"/>
              </w:rPr>
              <w:t>中共舒兰市委党校（教学楼等基础设施）综合楼迁址新建项目施</w:t>
            </w:r>
            <w:r>
              <w:rPr>
                <w:rFonts w:ascii="宋体" w:hAnsi="宋体" w:cs="宋体" w:hint="eastAsia"/>
                <w:color w:val="000000"/>
                <w:kern w:val="0"/>
                <w:szCs w:val="21"/>
              </w:rPr>
              <w:t>工</w:t>
            </w:r>
          </w:p>
        </w:tc>
      </w:tr>
      <w:tr w:rsidR="00563CBB" w:rsidTr="00563CBB">
        <w:trPr>
          <w:cantSplit/>
          <w:trHeight w:val="425"/>
        </w:trPr>
        <w:tc>
          <w:tcPr>
            <w:tcW w:w="300" w:type="pct"/>
            <w:vMerge/>
            <w:vAlign w:val="center"/>
          </w:tcPr>
          <w:p w:rsidR="00563CBB" w:rsidRDefault="00563CBB" w:rsidP="00867451">
            <w:pPr>
              <w:adjustRightInd w:val="0"/>
              <w:snapToGrid w:val="0"/>
              <w:jc w:val="center"/>
              <w:rPr>
                <w:rFonts w:ascii="宋体" w:hAnsi="宋体"/>
                <w:szCs w:val="21"/>
              </w:rPr>
            </w:pPr>
          </w:p>
        </w:tc>
        <w:tc>
          <w:tcPr>
            <w:tcW w:w="4700" w:type="pct"/>
            <w:gridSpan w:val="4"/>
            <w:vAlign w:val="center"/>
          </w:tcPr>
          <w:p w:rsidR="00563CBB" w:rsidRDefault="00DF648F" w:rsidP="00DF648F">
            <w:pPr>
              <w:jc w:val="left"/>
              <w:rPr>
                <w:rFonts w:ascii="宋体" w:hAnsi="宋体" w:cs="宋体"/>
              </w:rPr>
            </w:pPr>
            <w:r w:rsidRPr="00563CBB">
              <w:rPr>
                <w:rFonts w:ascii="宋体" w:hAnsi="宋体" w:cs="宋体" w:hint="eastAsia"/>
                <w:color w:val="000000"/>
                <w:kern w:val="0"/>
                <w:szCs w:val="21"/>
              </w:rPr>
              <w:t>磐石市安乐中学校新建教学楼工程</w:t>
            </w:r>
          </w:p>
        </w:tc>
      </w:tr>
    </w:tbl>
    <w:p w:rsidR="00D500E9" w:rsidRDefault="00D500E9" w:rsidP="00784994">
      <w:pPr>
        <w:adjustRightInd w:val="0"/>
        <w:snapToGrid w:val="0"/>
        <w:spacing w:line="360" w:lineRule="auto"/>
        <w:rPr>
          <w:rFonts w:ascii="黑体" w:eastAsia="黑体" w:hAnsi="黑体"/>
          <w:sz w:val="24"/>
        </w:rPr>
      </w:pPr>
    </w:p>
    <w:p w:rsidR="00563CBB" w:rsidRDefault="00563CBB" w:rsidP="00784994">
      <w:pPr>
        <w:adjustRightInd w:val="0"/>
        <w:snapToGrid w:val="0"/>
        <w:spacing w:line="360" w:lineRule="auto"/>
        <w:rPr>
          <w:rFonts w:ascii="黑体" w:eastAsia="黑体" w:hAnsi="黑体" w:hint="eastAsia"/>
          <w:sz w:val="24"/>
        </w:rPr>
      </w:pPr>
    </w:p>
    <w:p w:rsidR="00B623CB" w:rsidRDefault="00B623CB" w:rsidP="00784994">
      <w:pPr>
        <w:adjustRightInd w:val="0"/>
        <w:snapToGrid w:val="0"/>
        <w:spacing w:line="360" w:lineRule="auto"/>
        <w:rPr>
          <w:rFonts w:ascii="黑体" w:eastAsia="黑体" w:hAnsi="黑体"/>
          <w:sz w:val="24"/>
        </w:rPr>
      </w:pPr>
    </w:p>
    <w:p w:rsidR="00563CBB" w:rsidRDefault="00563CBB" w:rsidP="00784994">
      <w:pPr>
        <w:adjustRightInd w:val="0"/>
        <w:snapToGrid w:val="0"/>
        <w:spacing w:line="360" w:lineRule="auto"/>
        <w:rPr>
          <w:rFonts w:ascii="黑体" w:eastAsia="黑体" w:hAnsi="黑体"/>
          <w:sz w:val="24"/>
        </w:rPr>
      </w:pPr>
    </w:p>
    <w:p w:rsidR="00DF648F" w:rsidRPr="00D500E9" w:rsidRDefault="00DF648F" w:rsidP="00DF648F">
      <w:pPr>
        <w:adjustRightInd w:val="0"/>
        <w:snapToGrid w:val="0"/>
        <w:spacing w:line="360" w:lineRule="auto"/>
        <w:rPr>
          <w:rFonts w:ascii="黑体" w:eastAsia="黑体" w:hAnsi="黑体"/>
          <w:sz w:val="24"/>
        </w:rPr>
      </w:pPr>
      <w:r w:rsidRPr="00D500E9">
        <w:rPr>
          <w:rFonts w:ascii="黑体" w:eastAsia="黑体" w:hAnsi="黑体" w:hint="eastAsia"/>
          <w:sz w:val="24"/>
        </w:rPr>
        <w:lastRenderedPageBreak/>
        <w:t>第</w:t>
      </w:r>
      <w:r>
        <w:rPr>
          <w:rFonts w:ascii="黑体" w:eastAsia="黑体" w:hAnsi="黑体" w:hint="eastAsia"/>
          <w:sz w:val="24"/>
        </w:rPr>
        <w:t>二</w:t>
      </w:r>
      <w:r w:rsidRPr="00D500E9">
        <w:rPr>
          <w:rFonts w:ascii="黑体" w:eastAsia="黑体" w:hAnsi="黑体" w:hint="eastAsia"/>
          <w:sz w:val="24"/>
        </w:rPr>
        <w:t>中标候选人：</w:t>
      </w:r>
      <w:r w:rsidRPr="00D500E9">
        <w:rPr>
          <w:rFonts w:ascii="黑体" w:eastAsia="黑体" w:hAnsi="黑体"/>
          <w:sz w:val="24"/>
        </w:rPr>
        <w:t xml:space="preserve"> </w:t>
      </w:r>
    </w:p>
    <w:tbl>
      <w:tblPr>
        <w:tblW w:w="504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tblPr>
      <w:tblGrid>
        <w:gridCol w:w="521"/>
        <w:gridCol w:w="2051"/>
        <w:gridCol w:w="2016"/>
        <w:gridCol w:w="2091"/>
        <w:gridCol w:w="2004"/>
      </w:tblGrid>
      <w:tr w:rsidR="00DF648F" w:rsidTr="009810DA">
        <w:trPr>
          <w:cantSplit/>
          <w:trHeight w:val="425"/>
        </w:trPr>
        <w:tc>
          <w:tcPr>
            <w:tcW w:w="1481" w:type="pct"/>
            <w:gridSpan w:val="2"/>
            <w:vAlign w:val="center"/>
          </w:tcPr>
          <w:p w:rsidR="00DF648F" w:rsidRDefault="00DF648F" w:rsidP="009810DA">
            <w:pPr>
              <w:adjustRightInd w:val="0"/>
              <w:snapToGrid w:val="0"/>
              <w:jc w:val="center"/>
              <w:rPr>
                <w:rFonts w:ascii="宋体" w:hAnsi="宋体"/>
                <w:kern w:val="0"/>
                <w:szCs w:val="21"/>
              </w:rPr>
            </w:pPr>
            <w:r>
              <w:rPr>
                <w:rFonts w:ascii="宋体" w:hAnsi="宋体" w:hint="eastAsia"/>
                <w:kern w:val="0"/>
                <w:szCs w:val="21"/>
              </w:rPr>
              <w:t>投标人</w:t>
            </w:r>
          </w:p>
        </w:tc>
        <w:tc>
          <w:tcPr>
            <w:tcW w:w="3519" w:type="pct"/>
            <w:gridSpan w:val="3"/>
            <w:vAlign w:val="center"/>
          </w:tcPr>
          <w:p w:rsidR="00DF648F" w:rsidRPr="00DF648F" w:rsidRDefault="00DF648F" w:rsidP="00694F2B">
            <w:pPr>
              <w:autoSpaceDE w:val="0"/>
              <w:autoSpaceDN w:val="0"/>
              <w:adjustRightInd w:val="0"/>
              <w:snapToGrid w:val="0"/>
              <w:jc w:val="center"/>
              <w:rPr>
                <w:rFonts w:ascii="黑体" w:eastAsia="黑体" w:hAnsi="黑体"/>
                <w:kern w:val="0"/>
                <w:szCs w:val="21"/>
              </w:rPr>
            </w:pPr>
            <w:r w:rsidRPr="00DF648F">
              <w:rPr>
                <w:rFonts w:ascii="黑体" w:eastAsia="黑体" w:hAnsi="黑体" w:cs="宋体" w:hint="eastAsia"/>
                <w:kern w:val="0"/>
                <w:szCs w:val="21"/>
              </w:rPr>
              <w:t>吉林吉化华强建设有限责任公司</w:t>
            </w:r>
          </w:p>
        </w:tc>
      </w:tr>
      <w:tr w:rsidR="00DF648F" w:rsidTr="009810DA">
        <w:trPr>
          <w:cantSplit/>
          <w:trHeight w:val="758"/>
        </w:trPr>
        <w:tc>
          <w:tcPr>
            <w:tcW w:w="1481" w:type="pct"/>
            <w:gridSpan w:val="2"/>
            <w:vAlign w:val="center"/>
          </w:tcPr>
          <w:p w:rsidR="00DF648F" w:rsidRDefault="00DF648F" w:rsidP="009810DA">
            <w:pPr>
              <w:adjustRightInd w:val="0"/>
              <w:snapToGrid w:val="0"/>
              <w:jc w:val="center"/>
              <w:rPr>
                <w:rFonts w:ascii="宋体" w:hAnsi="宋体"/>
                <w:kern w:val="0"/>
                <w:szCs w:val="21"/>
              </w:rPr>
            </w:pPr>
            <w:r>
              <w:rPr>
                <w:rFonts w:ascii="宋体" w:hAnsi="宋体" w:hint="eastAsia"/>
                <w:kern w:val="0"/>
                <w:szCs w:val="21"/>
              </w:rPr>
              <w:t>承诺的</w:t>
            </w:r>
            <w:r>
              <w:rPr>
                <w:rFonts w:ascii="宋体" w:hAnsi="宋体"/>
                <w:szCs w:val="21"/>
              </w:rPr>
              <w:t>质量要求</w:t>
            </w:r>
          </w:p>
        </w:tc>
        <w:tc>
          <w:tcPr>
            <w:tcW w:w="3519" w:type="pct"/>
            <w:gridSpan w:val="3"/>
            <w:vAlign w:val="center"/>
          </w:tcPr>
          <w:p w:rsidR="00DF648F" w:rsidRDefault="00DF648F" w:rsidP="009810DA">
            <w:pPr>
              <w:autoSpaceDE w:val="0"/>
              <w:autoSpaceDN w:val="0"/>
              <w:adjustRightInd w:val="0"/>
              <w:snapToGrid w:val="0"/>
              <w:jc w:val="left"/>
              <w:rPr>
                <w:rFonts w:ascii="宋体" w:hAnsi="宋体"/>
                <w:kern w:val="0"/>
                <w:szCs w:val="21"/>
              </w:rPr>
            </w:pPr>
            <w:r w:rsidRPr="00563CBB">
              <w:rPr>
                <w:rFonts w:ascii="宋体" w:hAnsi="宋体" w:cs="宋体" w:hint="eastAsia"/>
                <w:color w:val="000000"/>
                <w:kern w:val="0"/>
                <w:szCs w:val="21"/>
              </w:rPr>
              <w:t>符合国家《建筑工程施工质量验收统一标准》及相关标准的合格工程</w:t>
            </w:r>
          </w:p>
        </w:tc>
      </w:tr>
      <w:tr w:rsidR="00DF648F" w:rsidTr="009810DA">
        <w:trPr>
          <w:cantSplit/>
          <w:trHeight w:val="699"/>
        </w:trPr>
        <w:tc>
          <w:tcPr>
            <w:tcW w:w="1481" w:type="pct"/>
            <w:gridSpan w:val="2"/>
            <w:vAlign w:val="center"/>
          </w:tcPr>
          <w:p w:rsidR="00DF648F" w:rsidRDefault="00DF648F" w:rsidP="009810DA">
            <w:pPr>
              <w:adjustRightInd w:val="0"/>
              <w:snapToGrid w:val="0"/>
              <w:jc w:val="center"/>
              <w:rPr>
                <w:rFonts w:ascii="宋体" w:hAnsi="宋体"/>
                <w:kern w:val="0"/>
                <w:szCs w:val="21"/>
              </w:rPr>
            </w:pPr>
            <w:r>
              <w:rPr>
                <w:rFonts w:ascii="宋体" w:hAnsi="宋体" w:hint="eastAsia"/>
                <w:kern w:val="0"/>
                <w:szCs w:val="21"/>
              </w:rPr>
              <w:t>承诺的</w:t>
            </w:r>
            <w:r>
              <w:rPr>
                <w:rFonts w:ascii="宋体" w:hAnsi="宋体"/>
                <w:szCs w:val="21"/>
              </w:rPr>
              <w:t>安全目标</w:t>
            </w:r>
          </w:p>
        </w:tc>
        <w:tc>
          <w:tcPr>
            <w:tcW w:w="3519" w:type="pct"/>
            <w:gridSpan w:val="3"/>
            <w:vAlign w:val="center"/>
          </w:tcPr>
          <w:p w:rsidR="00DF648F" w:rsidRDefault="00DF648F" w:rsidP="009810DA">
            <w:pPr>
              <w:autoSpaceDE w:val="0"/>
              <w:autoSpaceDN w:val="0"/>
              <w:adjustRightInd w:val="0"/>
              <w:snapToGrid w:val="0"/>
              <w:jc w:val="left"/>
              <w:rPr>
                <w:rFonts w:ascii="宋体" w:hAnsi="宋体"/>
                <w:kern w:val="0"/>
                <w:szCs w:val="21"/>
              </w:rPr>
            </w:pPr>
            <w:r w:rsidRPr="00563CBB">
              <w:rPr>
                <w:rFonts w:ascii="宋体" w:hAnsi="宋体" w:cs="宋体" w:hint="eastAsia"/>
                <w:color w:val="000000"/>
                <w:kern w:val="0"/>
                <w:szCs w:val="21"/>
              </w:rPr>
              <w:t>在项目建设过程中杜绝重大安全责任事故，避免发生较大安全责任事故，控制一般安全责任事故。</w:t>
            </w:r>
          </w:p>
        </w:tc>
      </w:tr>
      <w:tr w:rsidR="00DF648F" w:rsidTr="009810DA">
        <w:trPr>
          <w:cantSplit/>
          <w:trHeight w:val="425"/>
        </w:trPr>
        <w:tc>
          <w:tcPr>
            <w:tcW w:w="1481" w:type="pct"/>
            <w:gridSpan w:val="2"/>
            <w:vAlign w:val="center"/>
          </w:tcPr>
          <w:p w:rsidR="00DF648F" w:rsidRDefault="00DF648F" w:rsidP="009810DA">
            <w:pPr>
              <w:adjustRightInd w:val="0"/>
              <w:snapToGrid w:val="0"/>
              <w:jc w:val="center"/>
              <w:rPr>
                <w:rFonts w:ascii="宋体" w:hAnsi="宋体"/>
                <w:kern w:val="0"/>
                <w:szCs w:val="21"/>
              </w:rPr>
            </w:pPr>
            <w:r>
              <w:rPr>
                <w:rFonts w:ascii="宋体" w:hAnsi="宋体" w:hint="eastAsia"/>
                <w:kern w:val="0"/>
                <w:szCs w:val="21"/>
              </w:rPr>
              <w:t>承诺的工期</w:t>
            </w:r>
          </w:p>
        </w:tc>
        <w:tc>
          <w:tcPr>
            <w:tcW w:w="3519" w:type="pct"/>
            <w:gridSpan w:val="3"/>
            <w:vAlign w:val="center"/>
          </w:tcPr>
          <w:p w:rsidR="00DF648F" w:rsidRPr="00563CBB" w:rsidRDefault="00DF648F" w:rsidP="009810DA">
            <w:pPr>
              <w:widowControl/>
              <w:rPr>
                <w:rFonts w:ascii="宋体" w:hAnsi="宋体" w:cs="宋体"/>
                <w:color w:val="000000"/>
                <w:kern w:val="0"/>
                <w:szCs w:val="21"/>
              </w:rPr>
            </w:pPr>
            <w:r w:rsidRPr="00563CBB">
              <w:rPr>
                <w:rFonts w:ascii="宋体" w:hAnsi="宋体" w:cs="宋体" w:hint="eastAsia"/>
                <w:color w:val="000000"/>
                <w:kern w:val="0"/>
                <w:szCs w:val="21"/>
              </w:rPr>
              <w:t>2021年3月20日～2021年6月30日，102日历天</w:t>
            </w:r>
          </w:p>
        </w:tc>
      </w:tr>
      <w:tr w:rsidR="00DF648F" w:rsidTr="009810DA">
        <w:trPr>
          <w:cantSplit/>
          <w:trHeight w:val="425"/>
        </w:trPr>
        <w:tc>
          <w:tcPr>
            <w:tcW w:w="300" w:type="pct"/>
            <w:vMerge w:val="restart"/>
            <w:textDirection w:val="tbRlV"/>
            <w:vAlign w:val="center"/>
          </w:tcPr>
          <w:p w:rsidR="00DF648F" w:rsidRDefault="00DF648F" w:rsidP="009810DA">
            <w:pPr>
              <w:autoSpaceDE w:val="0"/>
              <w:autoSpaceDN w:val="0"/>
              <w:adjustRightInd w:val="0"/>
              <w:snapToGrid w:val="0"/>
              <w:ind w:left="113" w:right="113"/>
              <w:jc w:val="center"/>
              <w:rPr>
                <w:rFonts w:ascii="宋体" w:hAnsi="宋体"/>
                <w:kern w:val="0"/>
                <w:szCs w:val="21"/>
              </w:rPr>
            </w:pPr>
            <w:r>
              <w:rPr>
                <w:rFonts w:ascii="宋体" w:hAnsi="宋体" w:hint="eastAsia"/>
                <w:kern w:val="0"/>
                <w:szCs w:val="21"/>
              </w:rPr>
              <w:t>项目经理</w:t>
            </w:r>
          </w:p>
        </w:tc>
        <w:tc>
          <w:tcPr>
            <w:tcW w:w="1181" w:type="pct"/>
            <w:vAlign w:val="center"/>
          </w:tcPr>
          <w:p w:rsidR="00DF648F" w:rsidRDefault="00DF648F" w:rsidP="009810DA">
            <w:pPr>
              <w:autoSpaceDE w:val="0"/>
              <w:autoSpaceDN w:val="0"/>
              <w:adjustRightInd w:val="0"/>
              <w:snapToGrid w:val="0"/>
              <w:jc w:val="center"/>
              <w:rPr>
                <w:rFonts w:ascii="宋体" w:hAnsi="宋体"/>
                <w:kern w:val="0"/>
                <w:szCs w:val="21"/>
              </w:rPr>
            </w:pPr>
            <w:r>
              <w:rPr>
                <w:rFonts w:ascii="宋体" w:hAnsi="宋体"/>
                <w:kern w:val="0"/>
                <w:szCs w:val="21"/>
              </w:rPr>
              <w:t>拟任职务</w:t>
            </w:r>
          </w:p>
        </w:tc>
        <w:tc>
          <w:tcPr>
            <w:tcW w:w="1161" w:type="pct"/>
            <w:vAlign w:val="center"/>
          </w:tcPr>
          <w:p w:rsidR="00DF648F" w:rsidRDefault="00DF648F" w:rsidP="009810DA">
            <w:pPr>
              <w:adjustRightInd w:val="0"/>
              <w:snapToGrid w:val="0"/>
              <w:jc w:val="center"/>
              <w:rPr>
                <w:rFonts w:ascii="黑体" w:eastAsia="黑体" w:hAnsi="黑体"/>
                <w:szCs w:val="21"/>
              </w:rPr>
            </w:pPr>
            <w:r>
              <w:rPr>
                <w:rFonts w:ascii="黑体" w:eastAsia="黑体" w:hAnsi="黑体" w:hint="eastAsia"/>
                <w:szCs w:val="21"/>
              </w:rPr>
              <w:t>项目经理</w:t>
            </w:r>
          </w:p>
        </w:tc>
        <w:tc>
          <w:tcPr>
            <w:tcW w:w="1204" w:type="pct"/>
            <w:vAlign w:val="center"/>
          </w:tcPr>
          <w:p w:rsidR="00DF648F" w:rsidRDefault="00DF648F" w:rsidP="009810DA">
            <w:pPr>
              <w:tabs>
                <w:tab w:val="left" w:pos="68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54" w:type="pct"/>
            <w:vAlign w:val="center"/>
          </w:tcPr>
          <w:p w:rsidR="00DF648F" w:rsidRPr="00DF648F" w:rsidRDefault="00DF648F" w:rsidP="009810DA">
            <w:pPr>
              <w:adjustRightInd w:val="0"/>
              <w:snapToGrid w:val="0"/>
              <w:jc w:val="center"/>
              <w:rPr>
                <w:rFonts w:ascii="黑体" w:eastAsia="黑体" w:hAnsi="黑体"/>
                <w:szCs w:val="21"/>
              </w:rPr>
            </w:pPr>
            <w:r w:rsidRPr="00DF648F">
              <w:rPr>
                <w:rFonts w:ascii="黑体" w:eastAsia="黑体" w:hAnsi="黑体" w:cs="宋体" w:hint="eastAsia"/>
                <w:kern w:val="0"/>
                <w:szCs w:val="21"/>
              </w:rPr>
              <w:t>韦冬梅</w:t>
            </w:r>
          </w:p>
        </w:tc>
      </w:tr>
      <w:tr w:rsidR="00DF648F" w:rsidTr="009810DA">
        <w:trPr>
          <w:cantSplit/>
          <w:trHeight w:val="425"/>
        </w:trPr>
        <w:tc>
          <w:tcPr>
            <w:tcW w:w="300" w:type="pct"/>
            <w:vMerge/>
            <w:vAlign w:val="center"/>
          </w:tcPr>
          <w:p w:rsidR="00DF648F" w:rsidRDefault="00DF648F" w:rsidP="009810DA">
            <w:pPr>
              <w:tabs>
                <w:tab w:val="left" w:pos="680"/>
              </w:tabs>
              <w:autoSpaceDE w:val="0"/>
              <w:autoSpaceDN w:val="0"/>
              <w:adjustRightInd w:val="0"/>
              <w:snapToGrid w:val="0"/>
              <w:jc w:val="center"/>
              <w:rPr>
                <w:rFonts w:ascii="宋体" w:hAnsi="宋体"/>
                <w:kern w:val="0"/>
                <w:szCs w:val="21"/>
              </w:rPr>
            </w:pPr>
          </w:p>
        </w:tc>
        <w:tc>
          <w:tcPr>
            <w:tcW w:w="2342" w:type="pct"/>
            <w:gridSpan w:val="2"/>
            <w:vAlign w:val="center"/>
          </w:tcPr>
          <w:p w:rsidR="00DF648F" w:rsidRDefault="00DF648F" w:rsidP="009810DA">
            <w:pPr>
              <w:tabs>
                <w:tab w:val="left" w:pos="680"/>
              </w:tabs>
              <w:autoSpaceDE w:val="0"/>
              <w:autoSpaceDN w:val="0"/>
              <w:adjustRightInd w:val="0"/>
              <w:snapToGrid w:val="0"/>
              <w:jc w:val="center"/>
              <w:rPr>
                <w:rFonts w:ascii="宋体" w:hAnsi="宋体"/>
                <w:kern w:val="0"/>
                <w:szCs w:val="21"/>
              </w:rPr>
            </w:pPr>
            <w:r w:rsidRPr="00563CBB">
              <w:rPr>
                <w:rFonts w:ascii="宋体" w:hAnsi="宋体" w:cs="宋体" w:hint="eastAsia"/>
                <w:color w:val="000000"/>
                <w:kern w:val="0"/>
                <w:szCs w:val="21"/>
              </w:rPr>
              <w:t>注册建造师执业资格等级及证书编号</w:t>
            </w:r>
          </w:p>
        </w:tc>
        <w:tc>
          <w:tcPr>
            <w:tcW w:w="2358" w:type="pct"/>
            <w:gridSpan w:val="2"/>
            <w:vAlign w:val="center"/>
          </w:tcPr>
          <w:p w:rsidR="00DF648F" w:rsidRDefault="00DF648F" w:rsidP="009810DA">
            <w:pPr>
              <w:tabs>
                <w:tab w:val="left" w:pos="680"/>
              </w:tabs>
              <w:autoSpaceDE w:val="0"/>
              <w:autoSpaceDN w:val="0"/>
              <w:adjustRightInd w:val="0"/>
              <w:snapToGrid w:val="0"/>
              <w:jc w:val="center"/>
              <w:rPr>
                <w:rFonts w:ascii="宋体" w:hAnsi="宋体"/>
                <w:bCs/>
                <w:szCs w:val="21"/>
              </w:rPr>
            </w:pPr>
            <w:r w:rsidRPr="00563CBB">
              <w:rPr>
                <w:rFonts w:ascii="宋体" w:hAnsi="宋体" w:cs="宋体" w:hint="eastAsia"/>
                <w:color w:val="000000"/>
                <w:kern w:val="0"/>
                <w:szCs w:val="21"/>
              </w:rPr>
              <w:t>二级建造师</w:t>
            </w:r>
            <w:r>
              <w:rPr>
                <w:rFonts w:ascii="宋体" w:hAnsi="宋体" w:cs="宋体" w:hint="eastAsia"/>
                <w:color w:val="000000"/>
                <w:kern w:val="0"/>
                <w:szCs w:val="21"/>
              </w:rPr>
              <w:t xml:space="preserve"> </w:t>
            </w:r>
            <w:r>
              <w:rPr>
                <w:rFonts w:ascii="宋体" w:cs="宋体" w:hint="eastAsia"/>
                <w:kern w:val="0"/>
                <w:szCs w:val="21"/>
              </w:rPr>
              <w:t>吉</w:t>
            </w:r>
            <w:r>
              <w:rPr>
                <w:rFonts w:ascii="宋体" w:cs="宋体"/>
                <w:kern w:val="0"/>
                <w:szCs w:val="21"/>
              </w:rPr>
              <w:t>222141520303</w:t>
            </w:r>
          </w:p>
        </w:tc>
      </w:tr>
      <w:tr w:rsidR="00DF648F" w:rsidTr="009810DA">
        <w:trPr>
          <w:cantSplit/>
          <w:trHeight w:val="425"/>
        </w:trPr>
        <w:tc>
          <w:tcPr>
            <w:tcW w:w="300" w:type="pct"/>
            <w:vMerge/>
            <w:vAlign w:val="center"/>
          </w:tcPr>
          <w:p w:rsidR="00DF648F" w:rsidRDefault="00DF648F" w:rsidP="009810DA">
            <w:pPr>
              <w:tabs>
                <w:tab w:val="left" w:pos="680"/>
              </w:tabs>
              <w:autoSpaceDE w:val="0"/>
              <w:autoSpaceDN w:val="0"/>
              <w:adjustRightInd w:val="0"/>
              <w:snapToGrid w:val="0"/>
              <w:jc w:val="center"/>
              <w:rPr>
                <w:rFonts w:ascii="宋体" w:hAnsi="宋体"/>
                <w:kern w:val="0"/>
                <w:szCs w:val="21"/>
              </w:rPr>
            </w:pPr>
          </w:p>
        </w:tc>
        <w:tc>
          <w:tcPr>
            <w:tcW w:w="2342" w:type="pct"/>
            <w:gridSpan w:val="2"/>
            <w:vAlign w:val="center"/>
          </w:tcPr>
          <w:p w:rsidR="00DF648F" w:rsidRDefault="00DF648F" w:rsidP="009810DA">
            <w:pPr>
              <w:tabs>
                <w:tab w:val="left" w:pos="680"/>
              </w:tabs>
              <w:autoSpaceDE w:val="0"/>
              <w:autoSpaceDN w:val="0"/>
              <w:adjustRightInd w:val="0"/>
              <w:snapToGrid w:val="0"/>
              <w:jc w:val="center"/>
              <w:rPr>
                <w:rFonts w:ascii="宋体" w:hAnsi="宋体"/>
                <w:kern w:val="0"/>
                <w:szCs w:val="21"/>
              </w:rPr>
            </w:pPr>
            <w:r w:rsidRPr="00563CBB">
              <w:rPr>
                <w:rFonts w:ascii="宋体" w:hAnsi="宋体" w:cs="宋体" w:hint="eastAsia"/>
                <w:color w:val="000000"/>
                <w:kern w:val="0"/>
                <w:szCs w:val="21"/>
              </w:rPr>
              <w:t>安全生产考核证书编号</w:t>
            </w:r>
          </w:p>
        </w:tc>
        <w:tc>
          <w:tcPr>
            <w:tcW w:w="2358" w:type="pct"/>
            <w:gridSpan w:val="2"/>
            <w:vAlign w:val="center"/>
          </w:tcPr>
          <w:p w:rsidR="00DF648F" w:rsidRDefault="00DF648F" w:rsidP="009810DA">
            <w:pPr>
              <w:tabs>
                <w:tab w:val="left" w:pos="680"/>
              </w:tabs>
              <w:autoSpaceDE w:val="0"/>
              <w:autoSpaceDN w:val="0"/>
              <w:adjustRightInd w:val="0"/>
              <w:snapToGrid w:val="0"/>
              <w:jc w:val="center"/>
              <w:rPr>
                <w:rFonts w:ascii="宋体" w:hAnsi="宋体"/>
                <w:bCs/>
                <w:szCs w:val="21"/>
              </w:rPr>
            </w:pPr>
            <w:r>
              <w:rPr>
                <w:rFonts w:ascii="宋体" w:cs="宋体" w:hint="eastAsia"/>
                <w:kern w:val="0"/>
                <w:szCs w:val="21"/>
              </w:rPr>
              <w:t>吉建安</w:t>
            </w:r>
            <w:r>
              <w:rPr>
                <w:rFonts w:ascii="宋体" w:cs="宋体"/>
                <w:kern w:val="0"/>
                <w:szCs w:val="21"/>
              </w:rPr>
              <w:t>B</w:t>
            </w:r>
            <w:r>
              <w:rPr>
                <w:rFonts w:ascii="宋体" w:cs="宋体" w:hint="eastAsia"/>
                <w:kern w:val="0"/>
                <w:szCs w:val="21"/>
              </w:rPr>
              <w:t>（</w:t>
            </w:r>
            <w:r>
              <w:rPr>
                <w:rFonts w:ascii="宋体" w:cs="宋体"/>
                <w:kern w:val="0"/>
                <w:szCs w:val="21"/>
              </w:rPr>
              <w:t>2016</w:t>
            </w:r>
            <w:r>
              <w:rPr>
                <w:rFonts w:ascii="宋体" w:cs="宋体" w:hint="eastAsia"/>
                <w:kern w:val="0"/>
                <w:szCs w:val="21"/>
              </w:rPr>
              <w:t>）</w:t>
            </w:r>
            <w:r>
              <w:rPr>
                <w:rFonts w:ascii="宋体" w:cs="宋体"/>
                <w:kern w:val="0"/>
                <w:szCs w:val="21"/>
              </w:rPr>
              <w:t>0002914</w:t>
            </w:r>
          </w:p>
        </w:tc>
      </w:tr>
      <w:tr w:rsidR="00DF648F" w:rsidTr="009810DA">
        <w:trPr>
          <w:cantSplit/>
          <w:trHeight w:val="425"/>
        </w:trPr>
        <w:tc>
          <w:tcPr>
            <w:tcW w:w="300" w:type="pct"/>
            <w:vMerge/>
            <w:vAlign w:val="center"/>
          </w:tcPr>
          <w:p w:rsidR="00DF648F" w:rsidRDefault="00DF648F" w:rsidP="009810DA">
            <w:pPr>
              <w:adjustRightInd w:val="0"/>
              <w:snapToGrid w:val="0"/>
              <w:jc w:val="center"/>
              <w:rPr>
                <w:rFonts w:ascii="宋体" w:hAnsi="宋体"/>
                <w:szCs w:val="21"/>
              </w:rPr>
            </w:pPr>
          </w:p>
        </w:tc>
        <w:tc>
          <w:tcPr>
            <w:tcW w:w="1181" w:type="pct"/>
            <w:vAlign w:val="center"/>
          </w:tcPr>
          <w:p w:rsidR="00DF648F" w:rsidRPr="00563CBB" w:rsidRDefault="00DF648F" w:rsidP="009810DA">
            <w:pPr>
              <w:adjustRightInd w:val="0"/>
              <w:snapToGrid w:val="0"/>
              <w:jc w:val="center"/>
              <w:rPr>
                <w:rFonts w:ascii="宋体" w:hAnsi="宋体"/>
                <w:b/>
                <w:szCs w:val="21"/>
              </w:rPr>
            </w:pPr>
            <w:r w:rsidRPr="00563CBB">
              <w:rPr>
                <w:rFonts w:ascii="宋体" w:hAnsi="宋体" w:hint="eastAsia"/>
                <w:b/>
                <w:szCs w:val="21"/>
              </w:rPr>
              <w:t>时间</w:t>
            </w:r>
          </w:p>
        </w:tc>
        <w:tc>
          <w:tcPr>
            <w:tcW w:w="2365" w:type="pct"/>
            <w:gridSpan w:val="2"/>
            <w:vAlign w:val="center"/>
          </w:tcPr>
          <w:p w:rsidR="00DF648F" w:rsidRPr="00563CBB" w:rsidRDefault="00DF648F" w:rsidP="009810DA">
            <w:pPr>
              <w:adjustRightInd w:val="0"/>
              <w:snapToGrid w:val="0"/>
              <w:jc w:val="center"/>
              <w:rPr>
                <w:rFonts w:ascii="宋体" w:hAnsi="宋体"/>
                <w:b/>
                <w:szCs w:val="21"/>
              </w:rPr>
            </w:pPr>
            <w:r w:rsidRPr="00563CBB">
              <w:rPr>
                <w:rFonts w:ascii="宋体" w:hAnsi="宋体" w:cs="MingLiU" w:hint="eastAsia"/>
                <w:b/>
                <w:kern w:val="0"/>
                <w:szCs w:val="21"/>
              </w:rPr>
              <w:t>工程项目名称</w:t>
            </w:r>
          </w:p>
        </w:tc>
        <w:tc>
          <w:tcPr>
            <w:tcW w:w="1154" w:type="pct"/>
            <w:vAlign w:val="center"/>
          </w:tcPr>
          <w:p w:rsidR="00DF648F" w:rsidRPr="00563CBB" w:rsidRDefault="00DF648F" w:rsidP="009810DA">
            <w:pPr>
              <w:adjustRightInd w:val="0"/>
              <w:snapToGrid w:val="0"/>
              <w:jc w:val="center"/>
              <w:rPr>
                <w:rFonts w:ascii="宋体" w:hAnsi="宋体"/>
                <w:b/>
                <w:szCs w:val="21"/>
              </w:rPr>
            </w:pPr>
            <w:r w:rsidRPr="00563CBB">
              <w:rPr>
                <w:rFonts w:ascii="宋体" w:hAnsi="宋体" w:cs="MingLiU" w:hint="eastAsia"/>
                <w:b/>
                <w:kern w:val="0"/>
                <w:szCs w:val="21"/>
              </w:rPr>
              <w:t>担任何职</w:t>
            </w:r>
          </w:p>
        </w:tc>
      </w:tr>
      <w:tr w:rsidR="00DF648F" w:rsidTr="009810DA">
        <w:trPr>
          <w:cantSplit/>
          <w:trHeight w:val="425"/>
        </w:trPr>
        <w:tc>
          <w:tcPr>
            <w:tcW w:w="300" w:type="pct"/>
            <w:vMerge/>
            <w:vAlign w:val="center"/>
          </w:tcPr>
          <w:p w:rsidR="00DF648F" w:rsidRDefault="00DF648F" w:rsidP="009810DA">
            <w:pPr>
              <w:adjustRightInd w:val="0"/>
              <w:snapToGrid w:val="0"/>
              <w:jc w:val="center"/>
              <w:rPr>
                <w:rFonts w:ascii="宋体" w:hAnsi="宋体"/>
                <w:szCs w:val="21"/>
              </w:rPr>
            </w:pPr>
          </w:p>
        </w:tc>
        <w:tc>
          <w:tcPr>
            <w:tcW w:w="1181" w:type="pct"/>
            <w:vAlign w:val="center"/>
          </w:tcPr>
          <w:p w:rsidR="00DF648F" w:rsidRPr="00563CBB" w:rsidRDefault="00DF648F" w:rsidP="00DF648F">
            <w:pPr>
              <w:widowControl/>
              <w:jc w:val="center"/>
              <w:rPr>
                <w:rFonts w:ascii="宋体" w:hAnsi="宋体" w:cs="宋体"/>
                <w:color w:val="000000"/>
                <w:kern w:val="0"/>
                <w:szCs w:val="21"/>
              </w:rPr>
            </w:pPr>
            <w:r>
              <w:rPr>
                <w:rFonts w:ascii="宋体" w:cs="宋体"/>
                <w:kern w:val="0"/>
                <w:szCs w:val="21"/>
              </w:rPr>
              <w:t xml:space="preserve">2019 </w:t>
            </w:r>
            <w:r>
              <w:rPr>
                <w:rFonts w:ascii="宋体" w:cs="宋体" w:hint="eastAsia"/>
                <w:kern w:val="0"/>
                <w:szCs w:val="21"/>
              </w:rPr>
              <w:t>年</w:t>
            </w:r>
          </w:p>
        </w:tc>
        <w:tc>
          <w:tcPr>
            <w:tcW w:w="2365" w:type="pct"/>
            <w:gridSpan w:val="2"/>
            <w:vAlign w:val="center"/>
          </w:tcPr>
          <w:p w:rsidR="00DF648F" w:rsidRPr="00563CBB" w:rsidRDefault="00DF648F" w:rsidP="00DF648F">
            <w:pPr>
              <w:autoSpaceDE w:val="0"/>
              <w:autoSpaceDN w:val="0"/>
              <w:adjustRightInd w:val="0"/>
              <w:jc w:val="left"/>
              <w:rPr>
                <w:rFonts w:ascii="宋体" w:cs="宋体"/>
                <w:kern w:val="0"/>
                <w:szCs w:val="21"/>
              </w:rPr>
            </w:pPr>
            <w:r>
              <w:rPr>
                <w:rFonts w:ascii="宋体" w:cs="宋体" w:hint="eastAsia"/>
                <w:kern w:val="0"/>
                <w:szCs w:val="21"/>
              </w:rPr>
              <w:t>永吉县一拉溪镇三家子中心小学校教师周转宿舍建设项目</w:t>
            </w:r>
          </w:p>
        </w:tc>
        <w:tc>
          <w:tcPr>
            <w:tcW w:w="1154" w:type="pct"/>
            <w:vAlign w:val="center"/>
          </w:tcPr>
          <w:p w:rsidR="00DF648F" w:rsidRDefault="00DF648F" w:rsidP="009810DA">
            <w:pPr>
              <w:jc w:val="center"/>
              <w:rPr>
                <w:rFonts w:ascii="宋体" w:hAnsi="宋体" w:cs="宋体"/>
              </w:rPr>
            </w:pPr>
            <w:r>
              <w:rPr>
                <w:rFonts w:ascii="宋体" w:hAnsi="宋体" w:cs="宋体" w:hint="eastAsia"/>
              </w:rPr>
              <w:t>项目经理</w:t>
            </w:r>
          </w:p>
        </w:tc>
      </w:tr>
      <w:tr w:rsidR="00DF648F" w:rsidTr="009810DA">
        <w:trPr>
          <w:cantSplit/>
          <w:trHeight w:val="425"/>
        </w:trPr>
        <w:tc>
          <w:tcPr>
            <w:tcW w:w="300" w:type="pct"/>
            <w:vMerge/>
            <w:vAlign w:val="center"/>
          </w:tcPr>
          <w:p w:rsidR="00DF648F" w:rsidRDefault="00DF648F" w:rsidP="009810DA">
            <w:pPr>
              <w:adjustRightInd w:val="0"/>
              <w:snapToGrid w:val="0"/>
              <w:jc w:val="center"/>
              <w:rPr>
                <w:rFonts w:ascii="宋体" w:hAnsi="宋体"/>
                <w:szCs w:val="21"/>
              </w:rPr>
            </w:pPr>
          </w:p>
        </w:tc>
        <w:tc>
          <w:tcPr>
            <w:tcW w:w="1181" w:type="pct"/>
            <w:vAlign w:val="center"/>
          </w:tcPr>
          <w:p w:rsidR="00DF648F" w:rsidRDefault="00DF648F" w:rsidP="00DF648F">
            <w:pPr>
              <w:widowControl/>
              <w:jc w:val="center"/>
              <w:rPr>
                <w:rFonts w:ascii="宋体" w:cs="宋体"/>
                <w:kern w:val="0"/>
                <w:szCs w:val="21"/>
              </w:rPr>
            </w:pPr>
            <w:r>
              <w:rPr>
                <w:rFonts w:ascii="宋体" w:cs="宋体"/>
                <w:kern w:val="0"/>
                <w:szCs w:val="21"/>
              </w:rPr>
              <w:t xml:space="preserve">2017 </w:t>
            </w:r>
            <w:r>
              <w:rPr>
                <w:rFonts w:ascii="宋体" w:cs="宋体" w:hint="eastAsia"/>
                <w:kern w:val="0"/>
                <w:szCs w:val="21"/>
              </w:rPr>
              <w:t>年</w:t>
            </w:r>
          </w:p>
        </w:tc>
        <w:tc>
          <w:tcPr>
            <w:tcW w:w="2365" w:type="pct"/>
            <w:gridSpan w:val="2"/>
            <w:vAlign w:val="center"/>
          </w:tcPr>
          <w:p w:rsidR="00DF648F" w:rsidRDefault="00DF648F" w:rsidP="00DF648F">
            <w:pPr>
              <w:autoSpaceDE w:val="0"/>
              <w:autoSpaceDN w:val="0"/>
              <w:adjustRightInd w:val="0"/>
              <w:jc w:val="left"/>
              <w:rPr>
                <w:rFonts w:ascii="宋体" w:cs="宋体"/>
                <w:kern w:val="0"/>
                <w:szCs w:val="21"/>
              </w:rPr>
            </w:pPr>
            <w:r>
              <w:rPr>
                <w:rFonts w:ascii="宋体" w:cs="宋体" w:hint="eastAsia"/>
                <w:kern w:val="0"/>
                <w:szCs w:val="21"/>
              </w:rPr>
              <w:t>永吉县城南棚户区</w:t>
            </w:r>
            <w:r>
              <w:rPr>
                <w:rFonts w:ascii="宋体" w:cs="宋体"/>
                <w:kern w:val="0"/>
                <w:szCs w:val="21"/>
              </w:rPr>
              <w:t>1#-8#</w:t>
            </w:r>
            <w:r>
              <w:rPr>
                <w:rFonts w:ascii="宋体" w:cs="宋体" w:hint="eastAsia"/>
                <w:kern w:val="0"/>
                <w:szCs w:val="21"/>
              </w:rPr>
              <w:t>回迁楼工程（施工二标段）</w:t>
            </w:r>
          </w:p>
        </w:tc>
        <w:tc>
          <w:tcPr>
            <w:tcW w:w="1154" w:type="pct"/>
            <w:vAlign w:val="center"/>
          </w:tcPr>
          <w:p w:rsidR="00DF648F" w:rsidRDefault="00DF648F" w:rsidP="009810DA">
            <w:pPr>
              <w:jc w:val="center"/>
              <w:rPr>
                <w:rFonts w:ascii="宋体" w:hAnsi="宋体" w:cs="宋体"/>
              </w:rPr>
            </w:pPr>
            <w:r>
              <w:rPr>
                <w:rFonts w:ascii="宋体" w:hAnsi="宋体" w:cs="宋体" w:hint="eastAsia"/>
              </w:rPr>
              <w:t>项目经理</w:t>
            </w:r>
          </w:p>
        </w:tc>
      </w:tr>
      <w:tr w:rsidR="00A730C6" w:rsidTr="009810DA">
        <w:trPr>
          <w:cantSplit/>
          <w:trHeight w:val="425"/>
        </w:trPr>
        <w:tc>
          <w:tcPr>
            <w:tcW w:w="300" w:type="pct"/>
            <w:vMerge w:val="restart"/>
            <w:vAlign w:val="center"/>
          </w:tcPr>
          <w:p w:rsidR="00A730C6" w:rsidRDefault="00A730C6" w:rsidP="009810DA">
            <w:pPr>
              <w:adjustRightInd w:val="0"/>
              <w:snapToGrid w:val="0"/>
              <w:jc w:val="center"/>
              <w:rPr>
                <w:rFonts w:ascii="宋体" w:hAnsi="宋体"/>
                <w:szCs w:val="21"/>
              </w:rPr>
            </w:pPr>
            <w:r>
              <w:rPr>
                <w:rFonts w:ascii="宋体" w:hAnsi="宋体" w:hint="eastAsia"/>
                <w:szCs w:val="21"/>
              </w:rPr>
              <w:t>企业</w:t>
            </w:r>
          </w:p>
          <w:p w:rsidR="00A730C6" w:rsidRDefault="00A730C6" w:rsidP="009810DA">
            <w:pPr>
              <w:adjustRightInd w:val="0"/>
              <w:snapToGrid w:val="0"/>
              <w:jc w:val="center"/>
              <w:rPr>
                <w:rFonts w:ascii="宋体" w:hAnsi="宋体"/>
                <w:szCs w:val="21"/>
              </w:rPr>
            </w:pPr>
            <w:r>
              <w:rPr>
                <w:rFonts w:ascii="宋体" w:hAnsi="宋体" w:hint="eastAsia"/>
                <w:szCs w:val="21"/>
              </w:rPr>
              <w:t>项目</w:t>
            </w:r>
          </w:p>
          <w:p w:rsidR="00A730C6" w:rsidRDefault="00A730C6" w:rsidP="009810DA">
            <w:pPr>
              <w:adjustRightInd w:val="0"/>
              <w:snapToGrid w:val="0"/>
              <w:jc w:val="center"/>
              <w:rPr>
                <w:rFonts w:ascii="宋体" w:hAnsi="宋体"/>
                <w:szCs w:val="21"/>
              </w:rPr>
            </w:pPr>
            <w:r>
              <w:rPr>
                <w:rFonts w:ascii="宋体" w:hAnsi="宋体" w:hint="eastAsia"/>
                <w:szCs w:val="21"/>
              </w:rPr>
              <w:t>业绩</w:t>
            </w:r>
          </w:p>
          <w:p w:rsidR="00A730C6" w:rsidRDefault="00A730C6" w:rsidP="009810DA">
            <w:pPr>
              <w:adjustRightInd w:val="0"/>
              <w:snapToGrid w:val="0"/>
              <w:jc w:val="center"/>
              <w:rPr>
                <w:rFonts w:ascii="宋体" w:hAnsi="宋体"/>
                <w:szCs w:val="21"/>
              </w:rPr>
            </w:pPr>
            <w:r>
              <w:rPr>
                <w:rFonts w:ascii="宋体" w:hAnsi="宋体" w:hint="eastAsia"/>
                <w:szCs w:val="21"/>
              </w:rPr>
              <w:t>信息</w:t>
            </w:r>
          </w:p>
        </w:tc>
        <w:tc>
          <w:tcPr>
            <w:tcW w:w="4700" w:type="pct"/>
            <w:gridSpan w:val="4"/>
            <w:vAlign w:val="center"/>
          </w:tcPr>
          <w:p w:rsidR="00A730C6" w:rsidRPr="00563CBB" w:rsidRDefault="00A730C6" w:rsidP="009810DA">
            <w:pPr>
              <w:adjustRightInd w:val="0"/>
              <w:snapToGrid w:val="0"/>
              <w:jc w:val="center"/>
              <w:rPr>
                <w:rFonts w:ascii="宋体" w:hAnsi="宋体"/>
                <w:b/>
                <w:szCs w:val="21"/>
              </w:rPr>
            </w:pPr>
            <w:r w:rsidRPr="00563CBB">
              <w:rPr>
                <w:rFonts w:ascii="宋体" w:hAnsi="宋体" w:cs="MingLiU" w:hint="eastAsia"/>
                <w:b/>
                <w:kern w:val="0"/>
                <w:szCs w:val="21"/>
              </w:rPr>
              <w:t>工程</w:t>
            </w:r>
            <w:r w:rsidRPr="00563CBB">
              <w:rPr>
                <w:rFonts w:ascii="宋体" w:hAnsi="宋体" w:hint="eastAsia"/>
                <w:b/>
                <w:kern w:val="0"/>
                <w:szCs w:val="21"/>
              </w:rPr>
              <w:t>项目名称</w:t>
            </w:r>
          </w:p>
        </w:tc>
      </w:tr>
      <w:tr w:rsidR="00A730C6" w:rsidTr="009810DA">
        <w:trPr>
          <w:cantSplit/>
          <w:trHeight w:val="425"/>
        </w:trPr>
        <w:tc>
          <w:tcPr>
            <w:tcW w:w="300" w:type="pct"/>
            <w:vMerge/>
            <w:vAlign w:val="center"/>
          </w:tcPr>
          <w:p w:rsidR="00A730C6" w:rsidRDefault="00A730C6" w:rsidP="009810DA">
            <w:pPr>
              <w:adjustRightInd w:val="0"/>
              <w:snapToGrid w:val="0"/>
              <w:jc w:val="center"/>
              <w:rPr>
                <w:rFonts w:ascii="宋体" w:hAnsi="宋体"/>
                <w:szCs w:val="21"/>
              </w:rPr>
            </w:pPr>
          </w:p>
        </w:tc>
        <w:tc>
          <w:tcPr>
            <w:tcW w:w="4700" w:type="pct"/>
            <w:gridSpan w:val="4"/>
            <w:vAlign w:val="center"/>
          </w:tcPr>
          <w:p w:rsidR="00A730C6" w:rsidRPr="00563CBB" w:rsidRDefault="00A730C6" w:rsidP="00A730C6">
            <w:pPr>
              <w:autoSpaceDE w:val="0"/>
              <w:autoSpaceDN w:val="0"/>
              <w:adjustRightInd w:val="0"/>
              <w:jc w:val="left"/>
              <w:rPr>
                <w:rFonts w:ascii="宋体" w:cs="宋体"/>
                <w:kern w:val="0"/>
                <w:szCs w:val="21"/>
              </w:rPr>
            </w:pPr>
            <w:r>
              <w:rPr>
                <w:rFonts w:ascii="宋体" w:cs="宋体" w:hint="eastAsia"/>
                <w:kern w:val="0"/>
                <w:szCs w:val="21"/>
              </w:rPr>
              <w:t>吉林市彩虹钢铁物流园项目工程（</w:t>
            </w:r>
            <w:r>
              <w:rPr>
                <w:rFonts w:ascii="宋体" w:cs="宋体"/>
                <w:kern w:val="0"/>
                <w:szCs w:val="21"/>
              </w:rPr>
              <w:t>1-5#</w:t>
            </w:r>
            <w:r>
              <w:rPr>
                <w:rFonts w:ascii="宋体" w:cs="宋体" w:hint="eastAsia"/>
                <w:kern w:val="0"/>
                <w:szCs w:val="21"/>
              </w:rPr>
              <w:t>综合楼、办公楼、</w:t>
            </w:r>
            <w:r>
              <w:rPr>
                <w:rFonts w:ascii="宋体" w:cs="宋体"/>
                <w:kern w:val="0"/>
                <w:szCs w:val="21"/>
              </w:rPr>
              <w:t>1-4#</w:t>
            </w:r>
            <w:r>
              <w:rPr>
                <w:rFonts w:ascii="宋体" w:cs="宋体" w:hint="eastAsia"/>
                <w:kern w:val="0"/>
                <w:szCs w:val="21"/>
              </w:rPr>
              <w:t>通用仓库、</w:t>
            </w:r>
            <w:r>
              <w:rPr>
                <w:rFonts w:ascii="宋体" w:cs="宋体"/>
                <w:kern w:val="0"/>
                <w:szCs w:val="21"/>
              </w:rPr>
              <w:t>1#</w:t>
            </w:r>
            <w:r>
              <w:rPr>
                <w:rFonts w:ascii="宋体" w:cs="宋体" w:hint="eastAsia"/>
                <w:kern w:val="0"/>
                <w:szCs w:val="21"/>
              </w:rPr>
              <w:t>加工、商业及管网）施工</w:t>
            </w:r>
          </w:p>
        </w:tc>
      </w:tr>
      <w:tr w:rsidR="00A730C6" w:rsidTr="009810DA">
        <w:trPr>
          <w:cantSplit/>
          <w:trHeight w:val="425"/>
        </w:trPr>
        <w:tc>
          <w:tcPr>
            <w:tcW w:w="300" w:type="pct"/>
            <w:vMerge/>
            <w:vAlign w:val="center"/>
          </w:tcPr>
          <w:p w:rsidR="00A730C6" w:rsidRDefault="00A730C6" w:rsidP="009810DA">
            <w:pPr>
              <w:adjustRightInd w:val="0"/>
              <w:snapToGrid w:val="0"/>
              <w:jc w:val="center"/>
              <w:rPr>
                <w:rFonts w:ascii="宋体" w:hAnsi="宋体"/>
                <w:szCs w:val="21"/>
              </w:rPr>
            </w:pPr>
          </w:p>
        </w:tc>
        <w:tc>
          <w:tcPr>
            <w:tcW w:w="4700" w:type="pct"/>
            <w:gridSpan w:val="4"/>
            <w:vAlign w:val="center"/>
          </w:tcPr>
          <w:p w:rsidR="00A730C6" w:rsidRPr="00A730C6" w:rsidRDefault="00A730C6" w:rsidP="009810DA">
            <w:pPr>
              <w:jc w:val="left"/>
              <w:rPr>
                <w:rFonts w:ascii="宋体" w:hAnsi="宋体" w:cs="宋体"/>
              </w:rPr>
            </w:pPr>
            <w:r>
              <w:rPr>
                <w:rFonts w:ascii="宋体" w:cs="宋体" w:hint="eastAsia"/>
                <w:kern w:val="0"/>
                <w:szCs w:val="21"/>
              </w:rPr>
              <w:t>桦甸市健康产业园建设项目一期工程（一标段）施工</w:t>
            </w:r>
          </w:p>
        </w:tc>
      </w:tr>
      <w:tr w:rsidR="00A730C6" w:rsidTr="009810DA">
        <w:trPr>
          <w:cantSplit/>
          <w:trHeight w:val="425"/>
        </w:trPr>
        <w:tc>
          <w:tcPr>
            <w:tcW w:w="300" w:type="pct"/>
            <w:vMerge/>
            <w:vAlign w:val="center"/>
          </w:tcPr>
          <w:p w:rsidR="00A730C6" w:rsidRDefault="00A730C6" w:rsidP="009810DA">
            <w:pPr>
              <w:adjustRightInd w:val="0"/>
              <w:snapToGrid w:val="0"/>
              <w:jc w:val="center"/>
              <w:rPr>
                <w:rFonts w:ascii="宋体" w:hAnsi="宋体"/>
                <w:szCs w:val="21"/>
              </w:rPr>
            </w:pPr>
          </w:p>
        </w:tc>
        <w:tc>
          <w:tcPr>
            <w:tcW w:w="4700" w:type="pct"/>
            <w:gridSpan w:val="4"/>
            <w:vAlign w:val="center"/>
          </w:tcPr>
          <w:p w:rsidR="00A730C6" w:rsidRPr="00A730C6" w:rsidRDefault="00A730C6" w:rsidP="00A730C6">
            <w:pPr>
              <w:autoSpaceDE w:val="0"/>
              <w:autoSpaceDN w:val="0"/>
              <w:adjustRightInd w:val="0"/>
              <w:jc w:val="left"/>
              <w:rPr>
                <w:rFonts w:ascii="宋体" w:cs="宋体"/>
                <w:kern w:val="0"/>
                <w:szCs w:val="21"/>
              </w:rPr>
            </w:pPr>
            <w:r>
              <w:rPr>
                <w:rFonts w:ascii="宋体" w:cs="宋体" w:hint="eastAsia"/>
                <w:kern w:val="0"/>
                <w:szCs w:val="21"/>
              </w:rPr>
              <w:t>长春汽车工业高等专科学校汽车现代技术综合实训中心建设项目施工</w:t>
            </w:r>
          </w:p>
        </w:tc>
      </w:tr>
      <w:tr w:rsidR="00A730C6" w:rsidTr="009810DA">
        <w:trPr>
          <w:cantSplit/>
          <w:trHeight w:val="425"/>
        </w:trPr>
        <w:tc>
          <w:tcPr>
            <w:tcW w:w="300" w:type="pct"/>
            <w:vMerge/>
            <w:vAlign w:val="center"/>
          </w:tcPr>
          <w:p w:rsidR="00A730C6" w:rsidRDefault="00A730C6" w:rsidP="009810DA">
            <w:pPr>
              <w:adjustRightInd w:val="0"/>
              <w:snapToGrid w:val="0"/>
              <w:jc w:val="center"/>
              <w:rPr>
                <w:rFonts w:ascii="宋体" w:hAnsi="宋体"/>
                <w:szCs w:val="21"/>
              </w:rPr>
            </w:pPr>
          </w:p>
        </w:tc>
        <w:tc>
          <w:tcPr>
            <w:tcW w:w="4700" w:type="pct"/>
            <w:gridSpan w:val="4"/>
            <w:vAlign w:val="center"/>
          </w:tcPr>
          <w:p w:rsidR="00A730C6" w:rsidRPr="00A730C6" w:rsidRDefault="00A730C6" w:rsidP="00A730C6">
            <w:pPr>
              <w:autoSpaceDE w:val="0"/>
              <w:autoSpaceDN w:val="0"/>
              <w:adjustRightInd w:val="0"/>
              <w:jc w:val="left"/>
              <w:rPr>
                <w:rFonts w:ascii="宋体" w:cs="宋体"/>
                <w:kern w:val="0"/>
                <w:szCs w:val="21"/>
              </w:rPr>
            </w:pPr>
            <w:r>
              <w:rPr>
                <w:rFonts w:ascii="宋体" w:cs="宋体" w:hint="eastAsia"/>
                <w:kern w:val="0"/>
                <w:szCs w:val="21"/>
              </w:rPr>
              <w:t>吉林市彩虹桥房地产开发有限责任公司荣光陶然雅居小区房地产开发项目施工</w:t>
            </w:r>
          </w:p>
        </w:tc>
      </w:tr>
      <w:tr w:rsidR="00A730C6" w:rsidTr="009810DA">
        <w:trPr>
          <w:cantSplit/>
          <w:trHeight w:val="425"/>
        </w:trPr>
        <w:tc>
          <w:tcPr>
            <w:tcW w:w="300" w:type="pct"/>
            <w:vMerge/>
            <w:vAlign w:val="center"/>
          </w:tcPr>
          <w:p w:rsidR="00A730C6" w:rsidRDefault="00A730C6" w:rsidP="009810DA">
            <w:pPr>
              <w:adjustRightInd w:val="0"/>
              <w:snapToGrid w:val="0"/>
              <w:jc w:val="center"/>
              <w:rPr>
                <w:rFonts w:ascii="宋体" w:hAnsi="宋体"/>
                <w:szCs w:val="21"/>
              </w:rPr>
            </w:pPr>
          </w:p>
        </w:tc>
        <w:tc>
          <w:tcPr>
            <w:tcW w:w="4700" w:type="pct"/>
            <w:gridSpan w:val="4"/>
            <w:vAlign w:val="center"/>
          </w:tcPr>
          <w:p w:rsidR="00A730C6" w:rsidRPr="00A730C6" w:rsidRDefault="00A730C6" w:rsidP="009810DA">
            <w:pPr>
              <w:jc w:val="left"/>
              <w:rPr>
                <w:rFonts w:ascii="宋体" w:hAnsi="宋体" w:cs="宋体"/>
              </w:rPr>
            </w:pPr>
            <w:r>
              <w:rPr>
                <w:rFonts w:ascii="宋体" w:cs="宋体" w:hint="eastAsia"/>
                <w:kern w:val="0"/>
                <w:szCs w:val="21"/>
              </w:rPr>
              <w:t>长春经济技术开发区洋浦中学装饰工程施工</w:t>
            </w:r>
          </w:p>
        </w:tc>
      </w:tr>
      <w:tr w:rsidR="00A730C6" w:rsidTr="009810DA">
        <w:trPr>
          <w:cantSplit/>
          <w:trHeight w:val="425"/>
        </w:trPr>
        <w:tc>
          <w:tcPr>
            <w:tcW w:w="300" w:type="pct"/>
            <w:vMerge/>
            <w:vAlign w:val="center"/>
          </w:tcPr>
          <w:p w:rsidR="00A730C6" w:rsidRDefault="00A730C6" w:rsidP="009810DA">
            <w:pPr>
              <w:adjustRightInd w:val="0"/>
              <w:snapToGrid w:val="0"/>
              <w:jc w:val="center"/>
              <w:rPr>
                <w:rFonts w:ascii="宋体" w:hAnsi="宋体"/>
                <w:szCs w:val="21"/>
              </w:rPr>
            </w:pPr>
          </w:p>
        </w:tc>
        <w:tc>
          <w:tcPr>
            <w:tcW w:w="4700" w:type="pct"/>
            <w:gridSpan w:val="4"/>
            <w:vAlign w:val="center"/>
          </w:tcPr>
          <w:p w:rsidR="00A730C6" w:rsidRDefault="00A730C6" w:rsidP="009810DA">
            <w:pPr>
              <w:jc w:val="left"/>
              <w:rPr>
                <w:rFonts w:ascii="宋体" w:hAnsi="宋体" w:cs="宋体"/>
              </w:rPr>
            </w:pPr>
            <w:r>
              <w:rPr>
                <w:rFonts w:ascii="宋体" w:cs="宋体" w:hint="eastAsia"/>
                <w:kern w:val="0"/>
                <w:szCs w:val="21"/>
              </w:rPr>
              <w:t>吉林省磐石市红旗岭独立工矿区中小学改造工程（教学楼、泵房）</w:t>
            </w:r>
          </w:p>
        </w:tc>
      </w:tr>
      <w:tr w:rsidR="00A730C6" w:rsidTr="009810DA">
        <w:trPr>
          <w:cantSplit/>
          <w:trHeight w:val="425"/>
        </w:trPr>
        <w:tc>
          <w:tcPr>
            <w:tcW w:w="300" w:type="pct"/>
            <w:vMerge/>
            <w:vAlign w:val="center"/>
          </w:tcPr>
          <w:p w:rsidR="00A730C6" w:rsidRDefault="00A730C6" w:rsidP="009810DA">
            <w:pPr>
              <w:adjustRightInd w:val="0"/>
              <w:snapToGrid w:val="0"/>
              <w:jc w:val="center"/>
              <w:rPr>
                <w:rFonts w:ascii="宋体" w:hAnsi="宋体"/>
                <w:szCs w:val="21"/>
              </w:rPr>
            </w:pPr>
          </w:p>
        </w:tc>
        <w:tc>
          <w:tcPr>
            <w:tcW w:w="4700" w:type="pct"/>
            <w:gridSpan w:val="4"/>
            <w:vAlign w:val="center"/>
          </w:tcPr>
          <w:p w:rsidR="00A730C6" w:rsidRDefault="00A730C6" w:rsidP="009810DA">
            <w:pPr>
              <w:jc w:val="left"/>
              <w:rPr>
                <w:rFonts w:ascii="宋体" w:hAnsi="宋体" w:cs="宋体"/>
              </w:rPr>
            </w:pPr>
            <w:r>
              <w:rPr>
                <w:rFonts w:ascii="宋体" w:cs="宋体" w:hint="eastAsia"/>
                <w:kern w:val="0"/>
                <w:szCs w:val="21"/>
              </w:rPr>
              <w:t>吉林市建华农民新村三期</w:t>
            </w:r>
            <w:r>
              <w:rPr>
                <w:rFonts w:ascii="宋体" w:cs="宋体"/>
                <w:kern w:val="0"/>
                <w:szCs w:val="21"/>
              </w:rPr>
              <w:t>52#</w:t>
            </w:r>
            <w:r>
              <w:rPr>
                <w:rFonts w:ascii="宋体" w:cs="宋体" w:hint="eastAsia"/>
                <w:kern w:val="0"/>
                <w:szCs w:val="21"/>
              </w:rPr>
              <w:t>、</w:t>
            </w:r>
            <w:r>
              <w:rPr>
                <w:rFonts w:ascii="宋体" w:cs="宋体"/>
                <w:kern w:val="0"/>
                <w:szCs w:val="21"/>
              </w:rPr>
              <w:t>53#</w:t>
            </w:r>
            <w:r>
              <w:rPr>
                <w:rFonts w:ascii="宋体" w:cs="宋体" w:hint="eastAsia"/>
                <w:kern w:val="0"/>
                <w:szCs w:val="21"/>
              </w:rPr>
              <w:t>住宅及</w:t>
            </w:r>
            <w:r>
              <w:rPr>
                <w:rFonts w:ascii="宋体" w:cs="宋体"/>
                <w:kern w:val="0"/>
                <w:szCs w:val="21"/>
              </w:rPr>
              <w:t>E1#</w:t>
            </w:r>
            <w:r>
              <w:rPr>
                <w:rFonts w:ascii="宋体" w:cs="宋体" w:hint="eastAsia"/>
                <w:kern w:val="0"/>
                <w:szCs w:val="21"/>
              </w:rPr>
              <w:t>地下车库工程</w:t>
            </w:r>
          </w:p>
        </w:tc>
      </w:tr>
      <w:tr w:rsidR="00A730C6" w:rsidTr="009810DA">
        <w:trPr>
          <w:cantSplit/>
          <w:trHeight w:val="425"/>
        </w:trPr>
        <w:tc>
          <w:tcPr>
            <w:tcW w:w="300" w:type="pct"/>
            <w:vMerge/>
            <w:vAlign w:val="center"/>
          </w:tcPr>
          <w:p w:rsidR="00A730C6" w:rsidRDefault="00A730C6" w:rsidP="009810DA">
            <w:pPr>
              <w:adjustRightInd w:val="0"/>
              <w:snapToGrid w:val="0"/>
              <w:jc w:val="center"/>
              <w:rPr>
                <w:rFonts w:ascii="宋体" w:hAnsi="宋体"/>
                <w:szCs w:val="21"/>
              </w:rPr>
            </w:pPr>
          </w:p>
        </w:tc>
        <w:tc>
          <w:tcPr>
            <w:tcW w:w="4700" w:type="pct"/>
            <w:gridSpan w:val="4"/>
            <w:vAlign w:val="center"/>
          </w:tcPr>
          <w:p w:rsidR="00A730C6" w:rsidRDefault="00A730C6" w:rsidP="009810DA">
            <w:pPr>
              <w:jc w:val="left"/>
              <w:rPr>
                <w:rFonts w:ascii="宋体" w:hAnsi="宋体" w:cs="宋体"/>
              </w:rPr>
            </w:pPr>
            <w:r>
              <w:rPr>
                <w:rFonts w:ascii="宋体" w:cs="宋体" w:hint="eastAsia"/>
                <w:kern w:val="0"/>
                <w:szCs w:val="21"/>
              </w:rPr>
              <w:t>长春兴隆工业园项目施工</w:t>
            </w:r>
          </w:p>
        </w:tc>
      </w:tr>
      <w:tr w:rsidR="00A730C6" w:rsidTr="009810DA">
        <w:trPr>
          <w:cantSplit/>
          <w:trHeight w:val="425"/>
        </w:trPr>
        <w:tc>
          <w:tcPr>
            <w:tcW w:w="300" w:type="pct"/>
            <w:vMerge/>
            <w:vAlign w:val="center"/>
          </w:tcPr>
          <w:p w:rsidR="00A730C6" w:rsidRDefault="00A730C6" w:rsidP="009810DA">
            <w:pPr>
              <w:adjustRightInd w:val="0"/>
              <w:snapToGrid w:val="0"/>
              <w:jc w:val="center"/>
              <w:rPr>
                <w:rFonts w:ascii="宋体" w:hAnsi="宋体"/>
                <w:szCs w:val="21"/>
              </w:rPr>
            </w:pPr>
          </w:p>
        </w:tc>
        <w:tc>
          <w:tcPr>
            <w:tcW w:w="4700" w:type="pct"/>
            <w:gridSpan w:val="4"/>
            <w:vAlign w:val="center"/>
          </w:tcPr>
          <w:p w:rsidR="00A730C6" w:rsidRDefault="00A730C6" w:rsidP="00A730C6">
            <w:pPr>
              <w:autoSpaceDE w:val="0"/>
              <w:autoSpaceDN w:val="0"/>
              <w:adjustRightInd w:val="0"/>
              <w:jc w:val="left"/>
              <w:rPr>
                <w:rFonts w:ascii="宋体" w:cs="宋体"/>
                <w:kern w:val="0"/>
                <w:szCs w:val="21"/>
              </w:rPr>
            </w:pPr>
            <w:r>
              <w:rPr>
                <w:rFonts w:ascii="宋体" w:cs="宋体" w:hint="eastAsia"/>
                <w:kern w:val="0"/>
                <w:szCs w:val="21"/>
              </w:rPr>
              <w:t>吉林江机特种工业有限公司飞机零部件及高端防爆器材生产能力建设项目（二期）</w:t>
            </w:r>
            <w:r>
              <w:rPr>
                <w:rFonts w:ascii="宋体" w:cs="宋体"/>
                <w:kern w:val="0"/>
                <w:szCs w:val="21"/>
              </w:rPr>
              <w:t xml:space="preserve">1003-1 </w:t>
            </w:r>
            <w:r>
              <w:rPr>
                <w:rFonts w:ascii="宋体" w:cs="宋体" w:hint="eastAsia"/>
                <w:kern w:val="0"/>
                <w:szCs w:val="21"/>
              </w:rPr>
              <w:t>号建筑物施工</w:t>
            </w:r>
          </w:p>
        </w:tc>
      </w:tr>
      <w:tr w:rsidR="00A730C6" w:rsidTr="009810DA">
        <w:trPr>
          <w:cantSplit/>
          <w:trHeight w:val="425"/>
        </w:trPr>
        <w:tc>
          <w:tcPr>
            <w:tcW w:w="300" w:type="pct"/>
            <w:vMerge/>
            <w:vAlign w:val="center"/>
          </w:tcPr>
          <w:p w:rsidR="00A730C6" w:rsidRDefault="00A730C6" w:rsidP="009810DA">
            <w:pPr>
              <w:adjustRightInd w:val="0"/>
              <w:snapToGrid w:val="0"/>
              <w:jc w:val="center"/>
              <w:rPr>
                <w:rFonts w:ascii="宋体" w:hAnsi="宋体"/>
                <w:szCs w:val="21"/>
              </w:rPr>
            </w:pPr>
          </w:p>
        </w:tc>
        <w:tc>
          <w:tcPr>
            <w:tcW w:w="4700" w:type="pct"/>
            <w:gridSpan w:val="4"/>
            <w:vAlign w:val="center"/>
          </w:tcPr>
          <w:p w:rsidR="00A730C6" w:rsidRDefault="00A730C6" w:rsidP="00A730C6">
            <w:pPr>
              <w:autoSpaceDE w:val="0"/>
              <w:autoSpaceDN w:val="0"/>
              <w:adjustRightInd w:val="0"/>
              <w:jc w:val="left"/>
              <w:rPr>
                <w:rFonts w:ascii="宋体" w:cs="宋体"/>
                <w:kern w:val="0"/>
                <w:szCs w:val="21"/>
              </w:rPr>
            </w:pPr>
            <w:r>
              <w:rPr>
                <w:rFonts w:ascii="宋体" w:cs="宋体" w:hint="eastAsia"/>
                <w:kern w:val="0"/>
                <w:szCs w:val="21"/>
              </w:rPr>
              <w:t>珲春至乌兰浩特高速公路吉林至黑河联络线吉林至荒岗（吉黑界）段工程建设项目房屋建筑工程</w:t>
            </w:r>
            <w:r>
              <w:rPr>
                <w:rFonts w:ascii="宋体" w:cs="宋体"/>
                <w:kern w:val="0"/>
                <w:szCs w:val="21"/>
              </w:rPr>
              <w:t xml:space="preserve">JSFJ03 </w:t>
            </w:r>
            <w:r>
              <w:rPr>
                <w:rFonts w:ascii="宋体" w:cs="宋体" w:hint="eastAsia"/>
                <w:kern w:val="0"/>
                <w:szCs w:val="21"/>
              </w:rPr>
              <w:t>标段</w:t>
            </w:r>
          </w:p>
        </w:tc>
      </w:tr>
      <w:tr w:rsidR="00A730C6" w:rsidTr="009810DA">
        <w:trPr>
          <w:cantSplit/>
          <w:trHeight w:val="425"/>
        </w:trPr>
        <w:tc>
          <w:tcPr>
            <w:tcW w:w="300" w:type="pct"/>
            <w:vMerge/>
            <w:vAlign w:val="center"/>
          </w:tcPr>
          <w:p w:rsidR="00A730C6" w:rsidRDefault="00A730C6" w:rsidP="009810DA">
            <w:pPr>
              <w:adjustRightInd w:val="0"/>
              <w:snapToGrid w:val="0"/>
              <w:jc w:val="center"/>
              <w:rPr>
                <w:rFonts w:ascii="宋体" w:hAnsi="宋体"/>
                <w:szCs w:val="21"/>
              </w:rPr>
            </w:pPr>
          </w:p>
        </w:tc>
        <w:tc>
          <w:tcPr>
            <w:tcW w:w="4700" w:type="pct"/>
            <w:gridSpan w:val="4"/>
            <w:vAlign w:val="center"/>
          </w:tcPr>
          <w:p w:rsidR="00A730C6" w:rsidRDefault="00A730C6" w:rsidP="00A730C6">
            <w:pPr>
              <w:autoSpaceDE w:val="0"/>
              <w:autoSpaceDN w:val="0"/>
              <w:adjustRightInd w:val="0"/>
              <w:jc w:val="left"/>
              <w:rPr>
                <w:rFonts w:ascii="宋体" w:cs="宋体"/>
                <w:kern w:val="0"/>
                <w:szCs w:val="21"/>
              </w:rPr>
            </w:pPr>
            <w:r>
              <w:rPr>
                <w:rFonts w:ascii="宋体" w:cs="宋体" w:hint="eastAsia"/>
                <w:kern w:val="0"/>
                <w:szCs w:val="21"/>
              </w:rPr>
              <w:t>小白山棚户区一期（吉林天润城）四街区二标段二组团（施工）</w:t>
            </w:r>
          </w:p>
        </w:tc>
      </w:tr>
      <w:tr w:rsidR="00A730C6" w:rsidTr="009810DA">
        <w:trPr>
          <w:cantSplit/>
          <w:trHeight w:val="425"/>
        </w:trPr>
        <w:tc>
          <w:tcPr>
            <w:tcW w:w="300" w:type="pct"/>
            <w:vMerge/>
            <w:vAlign w:val="center"/>
          </w:tcPr>
          <w:p w:rsidR="00A730C6" w:rsidRDefault="00A730C6" w:rsidP="009810DA">
            <w:pPr>
              <w:adjustRightInd w:val="0"/>
              <w:snapToGrid w:val="0"/>
              <w:jc w:val="center"/>
              <w:rPr>
                <w:rFonts w:ascii="宋体" w:hAnsi="宋体"/>
                <w:szCs w:val="21"/>
              </w:rPr>
            </w:pPr>
          </w:p>
        </w:tc>
        <w:tc>
          <w:tcPr>
            <w:tcW w:w="4700" w:type="pct"/>
            <w:gridSpan w:val="4"/>
            <w:vAlign w:val="center"/>
          </w:tcPr>
          <w:p w:rsidR="00A730C6" w:rsidRDefault="00A730C6" w:rsidP="00A730C6">
            <w:pPr>
              <w:autoSpaceDE w:val="0"/>
              <w:autoSpaceDN w:val="0"/>
              <w:adjustRightInd w:val="0"/>
              <w:jc w:val="left"/>
              <w:rPr>
                <w:rFonts w:ascii="宋体" w:cs="宋体"/>
                <w:kern w:val="0"/>
                <w:szCs w:val="21"/>
              </w:rPr>
            </w:pPr>
            <w:r>
              <w:rPr>
                <w:rFonts w:ascii="宋体" w:cs="宋体" w:hint="eastAsia"/>
                <w:kern w:val="0"/>
                <w:szCs w:val="21"/>
              </w:rPr>
              <w:t>吉林化工学院工程应用实践基地建设项目施工及监理项目一标段：工程应用实践基地建设项目施工</w:t>
            </w:r>
          </w:p>
        </w:tc>
      </w:tr>
    </w:tbl>
    <w:p w:rsidR="00563CBB" w:rsidRPr="00DF648F" w:rsidRDefault="00563CBB" w:rsidP="00784994">
      <w:pPr>
        <w:adjustRightInd w:val="0"/>
        <w:snapToGrid w:val="0"/>
        <w:spacing w:line="360" w:lineRule="auto"/>
        <w:rPr>
          <w:rFonts w:ascii="黑体" w:eastAsia="黑体" w:hAnsi="黑体"/>
          <w:sz w:val="24"/>
        </w:rPr>
      </w:pPr>
    </w:p>
    <w:p w:rsidR="00563CBB" w:rsidRDefault="00563CBB" w:rsidP="00784994">
      <w:pPr>
        <w:adjustRightInd w:val="0"/>
        <w:snapToGrid w:val="0"/>
        <w:spacing w:line="360" w:lineRule="auto"/>
        <w:rPr>
          <w:rFonts w:ascii="黑体" w:eastAsia="黑体" w:hAnsi="黑体"/>
          <w:sz w:val="24"/>
        </w:rPr>
      </w:pPr>
    </w:p>
    <w:p w:rsidR="00A730C6" w:rsidRDefault="00A730C6" w:rsidP="00784994">
      <w:pPr>
        <w:adjustRightInd w:val="0"/>
        <w:snapToGrid w:val="0"/>
        <w:spacing w:line="360" w:lineRule="auto"/>
        <w:rPr>
          <w:rFonts w:ascii="黑体" w:eastAsia="黑体" w:hAnsi="黑体"/>
          <w:sz w:val="24"/>
        </w:rPr>
      </w:pPr>
    </w:p>
    <w:p w:rsidR="00A730C6" w:rsidRDefault="00A730C6" w:rsidP="00784994">
      <w:pPr>
        <w:adjustRightInd w:val="0"/>
        <w:snapToGrid w:val="0"/>
        <w:spacing w:line="360" w:lineRule="auto"/>
        <w:rPr>
          <w:rFonts w:ascii="黑体" w:eastAsia="黑体" w:hAnsi="黑体"/>
          <w:sz w:val="24"/>
        </w:rPr>
      </w:pPr>
    </w:p>
    <w:p w:rsidR="00A730C6" w:rsidRPr="00D500E9" w:rsidRDefault="00A730C6" w:rsidP="00A730C6">
      <w:pPr>
        <w:adjustRightInd w:val="0"/>
        <w:snapToGrid w:val="0"/>
        <w:spacing w:line="360" w:lineRule="auto"/>
        <w:rPr>
          <w:rFonts w:ascii="黑体" w:eastAsia="黑体" w:hAnsi="黑体"/>
          <w:sz w:val="24"/>
        </w:rPr>
      </w:pPr>
      <w:r w:rsidRPr="00D500E9">
        <w:rPr>
          <w:rFonts w:ascii="黑体" w:eastAsia="黑体" w:hAnsi="黑体" w:hint="eastAsia"/>
          <w:sz w:val="24"/>
        </w:rPr>
        <w:lastRenderedPageBreak/>
        <w:t>第</w:t>
      </w:r>
      <w:r>
        <w:rPr>
          <w:rFonts w:ascii="黑体" w:eastAsia="黑体" w:hAnsi="黑体" w:hint="eastAsia"/>
          <w:sz w:val="24"/>
        </w:rPr>
        <w:t>三</w:t>
      </w:r>
      <w:r w:rsidRPr="00D500E9">
        <w:rPr>
          <w:rFonts w:ascii="黑体" w:eastAsia="黑体" w:hAnsi="黑体" w:hint="eastAsia"/>
          <w:sz w:val="24"/>
        </w:rPr>
        <w:t>中标候选人：</w:t>
      </w:r>
      <w:r w:rsidRPr="00D500E9">
        <w:rPr>
          <w:rFonts w:ascii="黑体" w:eastAsia="黑体" w:hAnsi="黑体"/>
          <w:sz w:val="24"/>
        </w:rPr>
        <w:t xml:space="preserve"> </w:t>
      </w:r>
    </w:p>
    <w:tbl>
      <w:tblPr>
        <w:tblW w:w="504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tblPr>
      <w:tblGrid>
        <w:gridCol w:w="521"/>
        <w:gridCol w:w="2051"/>
        <w:gridCol w:w="2016"/>
        <w:gridCol w:w="2091"/>
        <w:gridCol w:w="2004"/>
      </w:tblGrid>
      <w:tr w:rsidR="00A730C6" w:rsidTr="009810DA">
        <w:trPr>
          <w:cantSplit/>
          <w:trHeight w:val="425"/>
        </w:trPr>
        <w:tc>
          <w:tcPr>
            <w:tcW w:w="1481" w:type="pct"/>
            <w:gridSpan w:val="2"/>
            <w:vAlign w:val="center"/>
          </w:tcPr>
          <w:p w:rsidR="00A730C6" w:rsidRDefault="00A730C6" w:rsidP="009810DA">
            <w:pPr>
              <w:adjustRightInd w:val="0"/>
              <w:snapToGrid w:val="0"/>
              <w:jc w:val="center"/>
              <w:rPr>
                <w:rFonts w:ascii="宋体" w:hAnsi="宋体"/>
                <w:kern w:val="0"/>
                <w:szCs w:val="21"/>
              </w:rPr>
            </w:pPr>
            <w:r>
              <w:rPr>
                <w:rFonts w:ascii="宋体" w:hAnsi="宋体" w:hint="eastAsia"/>
                <w:kern w:val="0"/>
                <w:szCs w:val="21"/>
              </w:rPr>
              <w:t>投标人</w:t>
            </w:r>
          </w:p>
        </w:tc>
        <w:tc>
          <w:tcPr>
            <w:tcW w:w="3519" w:type="pct"/>
            <w:gridSpan w:val="3"/>
            <w:vAlign w:val="center"/>
          </w:tcPr>
          <w:p w:rsidR="00A730C6" w:rsidRPr="00DF648F" w:rsidRDefault="00A730C6" w:rsidP="00694F2B">
            <w:pPr>
              <w:autoSpaceDE w:val="0"/>
              <w:autoSpaceDN w:val="0"/>
              <w:adjustRightInd w:val="0"/>
              <w:snapToGrid w:val="0"/>
              <w:jc w:val="center"/>
              <w:rPr>
                <w:rFonts w:ascii="黑体" w:eastAsia="黑体" w:hAnsi="黑体"/>
                <w:kern w:val="0"/>
                <w:szCs w:val="21"/>
              </w:rPr>
            </w:pPr>
            <w:r>
              <w:rPr>
                <w:rFonts w:ascii="黑体" w:eastAsia="黑体" w:hAnsi="黑体"/>
                <w:kern w:val="0"/>
                <w:szCs w:val="21"/>
              </w:rPr>
              <w:t>吉林冶建有限公司</w:t>
            </w:r>
          </w:p>
        </w:tc>
      </w:tr>
      <w:tr w:rsidR="00A730C6" w:rsidTr="009810DA">
        <w:trPr>
          <w:cantSplit/>
          <w:trHeight w:val="758"/>
        </w:trPr>
        <w:tc>
          <w:tcPr>
            <w:tcW w:w="1481" w:type="pct"/>
            <w:gridSpan w:val="2"/>
            <w:vAlign w:val="center"/>
          </w:tcPr>
          <w:p w:rsidR="00A730C6" w:rsidRDefault="00A730C6" w:rsidP="009810DA">
            <w:pPr>
              <w:adjustRightInd w:val="0"/>
              <w:snapToGrid w:val="0"/>
              <w:jc w:val="center"/>
              <w:rPr>
                <w:rFonts w:ascii="宋体" w:hAnsi="宋体"/>
                <w:kern w:val="0"/>
                <w:szCs w:val="21"/>
              </w:rPr>
            </w:pPr>
            <w:r>
              <w:rPr>
                <w:rFonts w:ascii="宋体" w:hAnsi="宋体" w:hint="eastAsia"/>
                <w:kern w:val="0"/>
                <w:szCs w:val="21"/>
              </w:rPr>
              <w:t>承诺的</w:t>
            </w:r>
            <w:r>
              <w:rPr>
                <w:rFonts w:ascii="宋体" w:hAnsi="宋体"/>
                <w:szCs w:val="21"/>
              </w:rPr>
              <w:t>质量要求</w:t>
            </w:r>
          </w:p>
        </w:tc>
        <w:tc>
          <w:tcPr>
            <w:tcW w:w="3519" w:type="pct"/>
            <w:gridSpan w:val="3"/>
            <w:vAlign w:val="center"/>
          </w:tcPr>
          <w:p w:rsidR="00A730C6" w:rsidRDefault="00A730C6" w:rsidP="009810DA">
            <w:pPr>
              <w:autoSpaceDE w:val="0"/>
              <w:autoSpaceDN w:val="0"/>
              <w:adjustRightInd w:val="0"/>
              <w:snapToGrid w:val="0"/>
              <w:jc w:val="left"/>
              <w:rPr>
                <w:rFonts w:ascii="宋体" w:hAnsi="宋体"/>
                <w:kern w:val="0"/>
                <w:szCs w:val="21"/>
              </w:rPr>
            </w:pPr>
            <w:r w:rsidRPr="00563CBB">
              <w:rPr>
                <w:rFonts w:ascii="宋体" w:hAnsi="宋体" w:cs="宋体" w:hint="eastAsia"/>
                <w:color w:val="000000"/>
                <w:kern w:val="0"/>
                <w:szCs w:val="21"/>
              </w:rPr>
              <w:t>符合国家《建筑工程施工质量验收统一标准》及相关标准的合格工程</w:t>
            </w:r>
          </w:p>
        </w:tc>
      </w:tr>
      <w:tr w:rsidR="00A730C6" w:rsidTr="009810DA">
        <w:trPr>
          <w:cantSplit/>
          <w:trHeight w:val="699"/>
        </w:trPr>
        <w:tc>
          <w:tcPr>
            <w:tcW w:w="1481" w:type="pct"/>
            <w:gridSpan w:val="2"/>
            <w:vAlign w:val="center"/>
          </w:tcPr>
          <w:p w:rsidR="00A730C6" w:rsidRDefault="00A730C6" w:rsidP="009810DA">
            <w:pPr>
              <w:adjustRightInd w:val="0"/>
              <w:snapToGrid w:val="0"/>
              <w:jc w:val="center"/>
              <w:rPr>
                <w:rFonts w:ascii="宋体" w:hAnsi="宋体"/>
                <w:kern w:val="0"/>
                <w:szCs w:val="21"/>
              </w:rPr>
            </w:pPr>
            <w:r>
              <w:rPr>
                <w:rFonts w:ascii="宋体" w:hAnsi="宋体" w:hint="eastAsia"/>
                <w:kern w:val="0"/>
                <w:szCs w:val="21"/>
              </w:rPr>
              <w:t>承诺的</w:t>
            </w:r>
            <w:r>
              <w:rPr>
                <w:rFonts w:ascii="宋体" w:hAnsi="宋体"/>
                <w:szCs w:val="21"/>
              </w:rPr>
              <w:t>安全目标</w:t>
            </w:r>
          </w:p>
        </w:tc>
        <w:tc>
          <w:tcPr>
            <w:tcW w:w="3519" w:type="pct"/>
            <w:gridSpan w:val="3"/>
            <w:vAlign w:val="center"/>
          </w:tcPr>
          <w:p w:rsidR="00A730C6" w:rsidRDefault="00A730C6" w:rsidP="009810DA">
            <w:pPr>
              <w:autoSpaceDE w:val="0"/>
              <w:autoSpaceDN w:val="0"/>
              <w:adjustRightInd w:val="0"/>
              <w:snapToGrid w:val="0"/>
              <w:jc w:val="left"/>
              <w:rPr>
                <w:rFonts w:ascii="宋体" w:hAnsi="宋体"/>
                <w:kern w:val="0"/>
                <w:szCs w:val="21"/>
              </w:rPr>
            </w:pPr>
            <w:r w:rsidRPr="00563CBB">
              <w:rPr>
                <w:rFonts w:ascii="宋体" w:hAnsi="宋体" w:cs="宋体" w:hint="eastAsia"/>
                <w:color w:val="000000"/>
                <w:kern w:val="0"/>
                <w:szCs w:val="21"/>
              </w:rPr>
              <w:t>在项目建设过程中杜绝重大安全责任事故，避免发生较大安全责任事故，控制一般安全责任事故。</w:t>
            </w:r>
          </w:p>
        </w:tc>
      </w:tr>
      <w:tr w:rsidR="00A730C6" w:rsidTr="009810DA">
        <w:trPr>
          <w:cantSplit/>
          <w:trHeight w:val="425"/>
        </w:trPr>
        <w:tc>
          <w:tcPr>
            <w:tcW w:w="1481" w:type="pct"/>
            <w:gridSpan w:val="2"/>
            <w:vAlign w:val="center"/>
          </w:tcPr>
          <w:p w:rsidR="00A730C6" w:rsidRDefault="00A730C6" w:rsidP="009810DA">
            <w:pPr>
              <w:adjustRightInd w:val="0"/>
              <w:snapToGrid w:val="0"/>
              <w:jc w:val="center"/>
              <w:rPr>
                <w:rFonts w:ascii="宋体" w:hAnsi="宋体"/>
                <w:kern w:val="0"/>
                <w:szCs w:val="21"/>
              </w:rPr>
            </w:pPr>
            <w:r>
              <w:rPr>
                <w:rFonts w:ascii="宋体" w:hAnsi="宋体" w:hint="eastAsia"/>
                <w:kern w:val="0"/>
                <w:szCs w:val="21"/>
              </w:rPr>
              <w:t>承诺的工期</w:t>
            </w:r>
          </w:p>
        </w:tc>
        <w:tc>
          <w:tcPr>
            <w:tcW w:w="3519" w:type="pct"/>
            <w:gridSpan w:val="3"/>
            <w:vAlign w:val="center"/>
          </w:tcPr>
          <w:p w:rsidR="00A730C6" w:rsidRPr="00563CBB" w:rsidRDefault="00A730C6" w:rsidP="009810DA">
            <w:pPr>
              <w:widowControl/>
              <w:rPr>
                <w:rFonts w:ascii="宋体" w:hAnsi="宋体" w:cs="宋体"/>
                <w:color w:val="000000"/>
                <w:kern w:val="0"/>
                <w:szCs w:val="21"/>
              </w:rPr>
            </w:pPr>
            <w:r w:rsidRPr="00563CBB">
              <w:rPr>
                <w:rFonts w:ascii="宋体" w:hAnsi="宋体" w:cs="宋体" w:hint="eastAsia"/>
                <w:color w:val="000000"/>
                <w:kern w:val="0"/>
                <w:szCs w:val="21"/>
              </w:rPr>
              <w:t>2021年3月20日～2021年6月30日，102日历天</w:t>
            </w:r>
          </w:p>
        </w:tc>
      </w:tr>
      <w:tr w:rsidR="00A730C6" w:rsidTr="009810DA">
        <w:trPr>
          <w:cantSplit/>
          <w:trHeight w:val="425"/>
        </w:trPr>
        <w:tc>
          <w:tcPr>
            <w:tcW w:w="300" w:type="pct"/>
            <w:vMerge w:val="restart"/>
            <w:textDirection w:val="tbRlV"/>
            <w:vAlign w:val="center"/>
          </w:tcPr>
          <w:p w:rsidR="00A730C6" w:rsidRDefault="00A730C6" w:rsidP="009810DA">
            <w:pPr>
              <w:autoSpaceDE w:val="0"/>
              <w:autoSpaceDN w:val="0"/>
              <w:adjustRightInd w:val="0"/>
              <w:snapToGrid w:val="0"/>
              <w:ind w:left="113" w:right="113"/>
              <w:jc w:val="center"/>
              <w:rPr>
                <w:rFonts w:ascii="宋体" w:hAnsi="宋体"/>
                <w:kern w:val="0"/>
                <w:szCs w:val="21"/>
              </w:rPr>
            </w:pPr>
            <w:r>
              <w:rPr>
                <w:rFonts w:ascii="宋体" w:hAnsi="宋体" w:hint="eastAsia"/>
                <w:kern w:val="0"/>
                <w:szCs w:val="21"/>
              </w:rPr>
              <w:t>项目经理</w:t>
            </w:r>
          </w:p>
        </w:tc>
        <w:tc>
          <w:tcPr>
            <w:tcW w:w="1181" w:type="pct"/>
            <w:vAlign w:val="center"/>
          </w:tcPr>
          <w:p w:rsidR="00A730C6" w:rsidRDefault="00A730C6" w:rsidP="009810DA">
            <w:pPr>
              <w:autoSpaceDE w:val="0"/>
              <w:autoSpaceDN w:val="0"/>
              <w:adjustRightInd w:val="0"/>
              <w:snapToGrid w:val="0"/>
              <w:jc w:val="center"/>
              <w:rPr>
                <w:rFonts w:ascii="宋体" w:hAnsi="宋体"/>
                <w:kern w:val="0"/>
                <w:szCs w:val="21"/>
              </w:rPr>
            </w:pPr>
            <w:r>
              <w:rPr>
                <w:rFonts w:ascii="宋体" w:hAnsi="宋体"/>
                <w:kern w:val="0"/>
                <w:szCs w:val="21"/>
              </w:rPr>
              <w:t>拟任职务</w:t>
            </w:r>
          </w:p>
        </w:tc>
        <w:tc>
          <w:tcPr>
            <w:tcW w:w="1161" w:type="pct"/>
            <w:vAlign w:val="center"/>
          </w:tcPr>
          <w:p w:rsidR="00A730C6" w:rsidRDefault="00A730C6" w:rsidP="009810DA">
            <w:pPr>
              <w:adjustRightInd w:val="0"/>
              <w:snapToGrid w:val="0"/>
              <w:jc w:val="center"/>
              <w:rPr>
                <w:rFonts w:ascii="黑体" w:eastAsia="黑体" w:hAnsi="黑体"/>
                <w:szCs w:val="21"/>
              </w:rPr>
            </w:pPr>
            <w:r>
              <w:rPr>
                <w:rFonts w:ascii="黑体" w:eastAsia="黑体" w:hAnsi="黑体" w:hint="eastAsia"/>
                <w:szCs w:val="21"/>
              </w:rPr>
              <w:t>项目经理</w:t>
            </w:r>
          </w:p>
        </w:tc>
        <w:tc>
          <w:tcPr>
            <w:tcW w:w="1204" w:type="pct"/>
            <w:vAlign w:val="center"/>
          </w:tcPr>
          <w:p w:rsidR="00A730C6" w:rsidRDefault="00A730C6" w:rsidP="009810DA">
            <w:pPr>
              <w:tabs>
                <w:tab w:val="left" w:pos="68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54" w:type="pct"/>
            <w:vAlign w:val="center"/>
          </w:tcPr>
          <w:p w:rsidR="00A730C6" w:rsidRPr="00DF648F" w:rsidRDefault="00A730C6" w:rsidP="009810DA">
            <w:pPr>
              <w:adjustRightInd w:val="0"/>
              <w:snapToGrid w:val="0"/>
              <w:jc w:val="center"/>
              <w:rPr>
                <w:rFonts w:ascii="黑体" w:eastAsia="黑体" w:hAnsi="黑体"/>
                <w:szCs w:val="21"/>
              </w:rPr>
            </w:pPr>
            <w:r>
              <w:rPr>
                <w:rFonts w:ascii="黑体" w:eastAsia="黑体" w:hAnsi="黑体"/>
                <w:szCs w:val="21"/>
              </w:rPr>
              <w:t>郭恩文</w:t>
            </w:r>
          </w:p>
        </w:tc>
      </w:tr>
      <w:tr w:rsidR="00A730C6" w:rsidTr="009810DA">
        <w:trPr>
          <w:cantSplit/>
          <w:trHeight w:val="425"/>
        </w:trPr>
        <w:tc>
          <w:tcPr>
            <w:tcW w:w="300" w:type="pct"/>
            <w:vMerge/>
            <w:vAlign w:val="center"/>
          </w:tcPr>
          <w:p w:rsidR="00A730C6" w:rsidRDefault="00A730C6" w:rsidP="009810DA">
            <w:pPr>
              <w:tabs>
                <w:tab w:val="left" w:pos="680"/>
              </w:tabs>
              <w:autoSpaceDE w:val="0"/>
              <w:autoSpaceDN w:val="0"/>
              <w:adjustRightInd w:val="0"/>
              <w:snapToGrid w:val="0"/>
              <w:jc w:val="center"/>
              <w:rPr>
                <w:rFonts w:ascii="宋体" w:hAnsi="宋体"/>
                <w:kern w:val="0"/>
                <w:szCs w:val="21"/>
              </w:rPr>
            </w:pPr>
          </w:p>
        </w:tc>
        <w:tc>
          <w:tcPr>
            <w:tcW w:w="2342" w:type="pct"/>
            <w:gridSpan w:val="2"/>
            <w:vAlign w:val="center"/>
          </w:tcPr>
          <w:p w:rsidR="00A730C6" w:rsidRDefault="00A730C6" w:rsidP="009810DA">
            <w:pPr>
              <w:tabs>
                <w:tab w:val="left" w:pos="680"/>
              </w:tabs>
              <w:autoSpaceDE w:val="0"/>
              <w:autoSpaceDN w:val="0"/>
              <w:adjustRightInd w:val="0"/>
              <w:snapToGrid w:val="0"/>
              <w:jc w:val="center"/>
              <w:rPr>
                <w:rFonts w:ascii="宋体" w:hAnsi="宋体"/>
                <w:kern w:val="0"/>
                <w:szCs w:val="21"/>
              </w:rPr>
            </w:pPr>
            <w:r w:rsidRPr="00563CBB">
              <w:rPr>
                <w:rFonts w:ascii="宋体" w:hAnsi="宋体" w:cs="宋体" w:hint="eastAsia"/>
                <w:color w:val="000000"/>
                <w:kern w:val="0"/>
                <w:szCs w:val="21"/>
              </w:rPr>
              <w:t>注册建造师执业资格等级及证书编号</w:t>
            </w:r>
          </w:p>
        </w:tc>
        <w:tc>
          <w:tcPr>
            <w:tcW w:w="2358" w:type="pct"/>
            <w:gridSpan w:val="2"/>
            <w:vAlign w:val="center"/>
          </w:tcPr>
          <w:p w:rsidR="00A730C6" w:rsidRDefault="00A730C6" w:rsidP="009810DA">
            <w:pPr>
              <w:tabs>
                <w:tab w:val="left" w:pos="680"/>
              </w:tabs>
              <w:autoSpaceDE w:val="0"/>
              <w:autoSpaceDN w:val="0"/>
              <w:adjustRightInd w:val="0"/>
              <w:snapToGrid w:val="0"/>
              <w:jc w:val="center"/>
              <w:rPr>
                <w:rFonts w:ascii="宋体" w:hAnsi="宋体"/>
                <w:bCs/>
                <w:szCs w:val="21"/>
              </w:rPr>
            </w:pPr>
            <w:r>
              <w:rPr>
                <w:rFonts w:ascii="宋体" w:hAnsi="宋体"/>
                <w:bCs/>
                <w:szCs w:val="21"/>
              </w:rPr>
              <w:t>二级建造师</w:t>
            </w:r>
            <w:r>
              <w:rPr>
                <w:rFonts w:ascii="宋体" w:hAnsi="宋体" w:hint="eastAsia"/>
                <w:bCs/>
                <w:szCs w:val="21"/>
              </w:rPr>
              <w:t xml:space="preserve"> 吉222050700874</w:t>
            </w:r>
          </w:p>
        </w:tc>
      </w:tr>
      <w:tr w:rsidR="00A730C6" w:rsidTr="009810DA">
        <w:trPr>
          <w:cantSplit/>
          <w:trHeight w:val="425"/>
        </w:trPr>
        <w:tc>
          <w:tcPr>
            <w:tcW w:w="300" w:type="pct"/>
            <w:vMerge/>
            <w:vAlign w:val="center"/>
          </w:tcPr>
          <w:p w:rsidR="00A730C6" w:rsidRDefault="00A730C6" w:rsidP="009810DA">
            <w:pPr>
              <w:tabs>
                <w:tab w:val="left" w:pos="680"/>
              </w:tabs>
              <w:autoSpaceDE w:val="0"/>
              <w:autoSpaceDN w:val="0"/>
              <w:adjustRightInd w:val="0"/>
              <w:snapToGrid w:val="0"/>
              <w:jc w:val="center"/>
              <w:rPr>
                <w:rFonts w:ascii="宋体" w:hAnsi="宋体"/>
                <w:kern w:val="0"/>
                <w:szCs w:val="21"/>
              </w:rPr>
            </w:pPr>
          </w:p>
        </w:tc>
        <w:tc>
          <w:tcPr>
            <w:tcW w:w="2342" w:type="pct"/>
            <w:gridSpan w:val="2"/>
            <w:vAlign w:val="center"/>
          </w:tcPr>
          <w:p w:rsidR="00A730C6" w:rsidRDefault="00A730C6" w:rsidP="009810DA">
            <w:pPr>
              <w:tabs>
                <w:tab w:val="left" w:pos="680"/>
              </w:tabs>
              <w:autoSpaceDE w:val="0"/>
              <w:autoSpaceDN w:val="0"/>
              <w:adjustRightInd w:val="0"/>
              <w:snapToGrid w:val="0"/>
              <w:jc w:val="center"/>
              <w:rPr>
                <w:rFonts w:ascii="宋体" w:hAnsi="宋体"/>
                <w:kern w:val="0"/>
                <w:szCs w:val="21"/>
              </w:rPr>
            </w:pPr>
            <w:r w:rsidRPr="00563CBB">
              <w:rPr>
                <w:rFonts w:ascii="宋体" w:hAnsi="宋体" w:cs="宋体" w:hint="eastAsia"/>
                <w:color w:val="000000"/>
                <w:kern w:val="0"/>
                <w:szCs w:val="21"/>
              </w:rPr>
              <w:t>安全生产考核证书编号</w:t>
            </w:r>
          </w:p>
        </w:tc>
        <w:tc>
          <w:tcPr>
            <w:tcW w:w="2358" w:type="pct"/>
            <w:gridSpan w:val="2"/>
            <w:vAlign w:val="center"/>
          </w:tcPr>
          <w:p w:rsidR="00A730C6" w:rsidRDefault="00A730C6" w:rsidP="00A730C6">
            <w:pPr>
              <w:tabs>
                <w:tab w:val="left" w:pos="680"/>
              </w:tabs>
              <w:autoSpaceDE w:val="0"/>
              <w:autoSpaceDN w:val="0"/>
              <w:adjustRightInd w:val="0"/>
              <w:snapToGrid w:val="0"/>
              <w:jc w:val="center"/>
              <w:rPr>
                <w:rFonts w:ascii="宋体" w:hAnsi="宋体"/>
                <w:bCs/>
                <w:szCs w:val="21"/>
              </w:rPr>
            </w:pPr>
            <w:r>
              <w:rPr>
                <w:rFonts w:ascii="宋体" w:cs="宋体" w:hint="eastAsia"/>
                <w:kern w:val="0"/>
                <w:szCs w:val="21"/>
              </w:rPr>
              <w:t>吉建安</w:t>
            </w:r>
            <w:r>
              <w:rPr>
                <w:rFonts w:ascii="宋体" w:cs="宋体"/>
                <w:kern w:val="0"/>
                <w:szCs w:val="21"/>
              </w:rPr>
              <w:t>B</w:t>
            </w:r>
            <w:r>
              <w:rPr>
                <w:rFonts w:ascii="宋体" w:cs="宋体" w:hint="eastAsia"/>
                <w:kern w:val="0"/>
                <w:szCs w:val="21"/>
              </w:rPr>
              <w:t>（</w:t>
            </w:r>
            <w:r>
              <w:rPr>
                <w:rFonts w:ascii="宋体" w:cs="宋体"/>
                <w:kern w:val="0"/>
                <w:szCs w:val="21"/>
              </w:rPr>
              <w:t>20</w:t>
            </w:r>
            <w:r>
              <w:rPr>
                <w:rFonts w:ascii="宋体" w:cs="宋体" w:hint="eastAsia"/>
                <w:kern w:val="0"/>
                <w:szCs w:val="21"/>
              </w:rPr>
              <w:t>07）</w:t>
            </w:r>
            <w:r>
              <w:rPr>
                <w:rFonts w:ascii="宋体" w:cs="宋体"/>
                <w:kern w:val="0"/>
                <w:szCs w:val="21"/>
              </w:rPr>
              <w:t>000</w:t>
            </w:r>
            <w:r>
              <w:rPr>
                <w:rFonts w:ascii="宋体" w:cs="宋体" w:hint="eastAsia"/>
                <w:kern w:val="0"/>
                <w:szCs w:val="21"/>
              </w:rPr>
              <w:t>0693</w:t>
            </w:r>
          </w:p>
        </w:tc>
      </w:tr>
      <w:tr w:rsidR="00A730C6" w:rsidTr="009810DA">
        <w:trPr>
          <w:cantSplit/>
          <w:trHeight w:val="425"/>
        </w:trPr>
        <w:tc>
          <w:tcPr>
            <w:tcW w:w="300" w:type="pct"/>
            <w:vMerge/>
            <w:vAlign w:val="center"/>
          </w:tcPr>
          <w:p w:rsidR="00A730C6" w:rsidRDefault="00A730C6" w:rsidP="009810DA">
            <w:pPr>
              <w:adjustRightInd w:val="0"/>
              <w:snapToGrid w:val="0"/>
              <w:jc w:val="center"/>
              <w:rPr>
                <w:rFonts w:ascii="宋体" w:hAnsi="宋体"/>
                <w:szCs w:val="21"/>
              </w:rPr>
            </w:pPr>
          </w:p>
        </w:tc>
        <w:tc>
          <w:tcPr>
            <w:tcW w:w="1181" w:type="pct"/>
            <w:vAlign w:val="center"/>
          </w:tcPr>
          <w:p w:rsidR="00A730C6" w:rsidRPr="00563CBB" w:rsidRDefault="00A730C6" w:rsidP="009810DA">
            <w:pPr>
              <w:adjustRightInd w:val="0"/>
              <w:snapToGrid w:val="0"/>
              <w:jc w:val="center"/>
              <w:rPr>
                <w:rFonts w:ascii="宋体" w:hAnsi="宋体"/>
                <w:b/>
                <w:szCs w:val="21"/>
              </w:rPr>
            </w:pPr>
            <w:r w:rsidRPr="00563CBB">
              <w:rPr>
                <w:rFonts w:ascii="宋体" w:hAnsi="宋体" w:hint="eastAsia"/>
                <w:b/>
                <w:szCs w:val="21"/>
              </w:rPr>
              <w:t>时间</w:t>
            </w:r>
          </w:p>
        </w:tc>
        <w:tc>
          <w:tcPr>
            <w:tcW w:w="2365" w:type="pct"/>
            <w:gridSpan w:val="2"/>
            <w:vAlign w:val="center"/>
          </w:tcPr>
          <w:p w:rsidR="00A730C6" w:rsidRPr="00563CBB" w:rsidRDefault="00A730C6" w:rsidP="009810DA">
            <w:pPr>
              <w:adjustRightInd w:val="0"/>
              <w:snapToGrid w:val="0"/>
              <w:jc w:val="center"/>
              <w:rPr>
                <w:rFonts w:ascii="宋体" w:hAnsi="宋体"/>
                <w:b/>
                <w:szCs w:val="21"/>
              </w:rPr>
            </w:pPr>
            <w:r w:rsidRPr="00563CBB">
              <w:rPr>
                <w:rFonts w:ascii="宋体" w:hAnsi="宋体" w:cs="MingLiU" w:hint="eastAsia"/>
                <w:b/>
                <w:kern w:val="0"/>
                <w:szCs w:val="21"/>
              </w:rPr>
              <w:t>工程项目名称</w:t>
            </w:r>
          </w:p>
        </w:tc>
        <w:tc>
          <w:tcPr>
            <w:tcW w:w="1154" w:type="pct"/>
            <w:vAlign w:val="center"/>
          </w:tcPr>
          <w:p w:rsidR="00A730C6" w:rsidRPr="00563CBB" w:rsidRDefault="00A730C6" w:rsidP="009810DA">
            <w:pPr>
              <w:adjustRightInd w:val="0"/>
              <w:snapToGrid w:val="0"/>
              <w:jc w:val="center"/>
              <w:rPr>
                <w:rFonts w:ascii="宋体" w:hAnsi="宋体"/>
                <w:b/>
                <w:szCs w:val="21"/>
              </w:rPr>
            </w:pPr>
            <w:r w:rsidRPr="00563CBB">
              <w:rPr>
                <w:rFonts w:ascii="宋体" w:hAnsi="宋体" w:cs="MingLiU" w:hint="eastAsia"/>
                <w:b/>
                <w:kern w:val="0"/>
                <w:szCs w:val="21"/>
              </w:rPr>
              <w:t>担任何职</w:t>
            </w:r>
          </w:p>
        </w:tc>
      </w:tr>
      <w:tr w:rsidR="00A730C6" w:rsidTr="009810DA">
        <w:trPr>
          <w:cantSplit/>
          <w:trHeight w:val="425"/>
        </w:trPr>
        <w:tc>
          <w:tcPr>
            <w:tcW w:w="300" w:type="pct"/>
            <w:vMerge/>
            <w:vAlign w:val="center"/>
          </w:tcPr>
          <w:p w:rsidR="00A730C6" w:rsidRDefault="00A730C6" w:rsidP="009810DA">
            <w:pPr>
              <w:adjustRightInd w:val="0"/>
              <w:snapToGrid w:val="0"/>
              <w:jc w:val="center"/>
              <w:rPr>
                <w:rFonts w:ascii="宋体" w:hAnsi="宋体"/>
                <w:szCs w:val="21"/>
              </w:rPr>
            </w:pPr>
          </w:p>
        </w:tc>
        <w:tc>
          <w:tcPr>
            <w:tcW w:w="1181" w:type="pct"/>
            <w:vAlign w:val="center"/>
          </w:tcPr>
          <w:p w:rsidR="00A730C6" w:rsidRPr="00563CBB" w:rsidRDefault="00A730C6" w:rsidP="009810DA">
            <w:pPr>
              <w:widowControl/>
              <w:jc w:val="center"/>
              <w:rPr>
                <w:rFonts w:ascii="宋体" w:hAnsi="宋体" w:cs="宋体"/>
                <w:color w:val="000000"/>
                <w:kern w:val="0"/>
                <w:szCs w:val="21"/>
              </w:rPr>
            </w:pPr>
            <w:r>
              <w:rPr>
                <w:rFonts w:ascii="宋体" w:hAnsi="宋体" w:cs="宋体" w:hint="eastAsia"/>
                <w:color w:val="000000"/>
                <w:kern w:val="0"/>
                <w:szCs w:val="21"/>
              </w:rPr>
              <w:t>2017.7.1-2018.5.31</w:t>
            </w:r>
          </w:p>
        </w:tc>
        <w:tc>
          <w:tcPr>
            <w:tcW w:w="2365" w:type="pct"/>
            <w:gridSpan w:val="2"/>
            <w:vAlign w:val="center"/>
          </w:tcPr>
          <w:p w:rsidR="00A730C6" w:rsidRPr="00563CBB" w:rsidRDefault="00A730C6" w:rsidP="009810DA">
            <w:pPr>
              <w:autoSpaceDE w:val="0"/>
              <w:autoSpaceDN w:val="0"/>
              <w:adjustRightInd w:val="0"/>
              <w:jc w:val="left"/>
              <w:rPr>
                <w:rFonts w:ascii="宋体" w:cs="宋体"/>
                <w:kern w:val="0"/>
                <w:szCs w:val="21"/>
              </w:rPr>
            </w:pPr>
            <w:r>
              <w:rPr>
                <w:rFonts w:ascii="宋体" w:cs="宋体"/>
                <w:kern w:val="0"/>
                <w:szCs w:val="21"/>
              </w:rPr>
              <w:t>舒兰市宏源煤矸石热电工程项目</w:t>
            </w:r>
          </w:p>
        </w:tc>
        <w:tc>
          <w:tcPr>
            <w:tcW w:w="1154" w:type="pct"/>
            <w:vAlign w:val="center"/>
          </w:tcPr>
          <w:p w:rsidR="00A730C6" w:rsidRDefault="00A730C6" w:rsidP="009810DA">
            <w:pPr>
              <w:jc w:val="center"/>
              <w:rPr>
                <w:rFonts w:ascii="宋体" w:hAnsi="宋体" w:cs="宋体"/>
              </w:rPr>
            </w:pPr>
            <w:r>
              <w:rPr>
                <w:rFonts w:ascii="宋体" w:hAnsi="宋体" w:cs="宋体" w:hint="eastAsia"/>
              </w:rPr>
              <w:t>项目经理</w:t>
            </w:r>
          </w:p>
        </w:tc>
      </w:tr>
      <w:tr w:rsidR="00A730C6" w:rsidTr="009810DA">
        <w:trPr>
          <w:cantSplit/>
          <w:trHeight w:val="425"/>
        </w:trPr>
        <w:tc>
          <w:tcPr>
            <w:tcW w:w="300" w:type="pct"/>
            <w:vMerge w:val="restart"/>
            <w:vAlign w:val="center"/>
          </w:tcPr>
          <w:p w:rsidR="00A730C6" w:rsidRDefault="00A730C6" w:rsidP="009810DA">
            <w:pPr>
              <w:adjustRightInd w:val="0"/>
              <w:snapToGrid w:val="0"/>
              <w:jc w:val="center"/>
              <w:rPr>
                <w:rFonts w:ascii="宋体" w:hAnsi="宋体"/>
                <w:szCs w:val="21"/>
              </w:rPr>
            </w:pPr>
            <w:r>
              <w:rPr>
                <w:rFonts w:ascii="宋体" w:hAnsi="宋体" w:hint="eastAsia"/>
                <w:szCs w:val="21"/>
              </w:rPr>
              <w:t>企业</w:t>
            </w:r>
          </w:p>
          <w:p w:rsidR="00A730C6" w:rsidRDefault="00A730C6" w:rsidP="009810DA">
            <w:pPr>
              <w:adjustRightInd w:val="0"/>
              <w:snapToGrid w:val="0"/>
              <w:jc w:val="center"/>
              <w:rPr>
                <w:rFonts w:ascii="宋体" w:hAnsi="宋体"/>
                <w:szCs w:val="21"/>
              </w:rPr>
            </w:pPr>
            <w:r>
              <w:rPr>
                <w:rFonts w:ascii="宋体" w:hAnsi="宋体" w:hint="eastAsia"/>
                <w:szCs w:val="21"/>
              </w:rPr>
              <w:t>项目</w:t>
            </w:r>
          </w:p>
          <w:p w:rsidR="00A730C6" w:rsidRDefault="00A730C6" w:rsidP="009810DA">
            <w:pPr>
              <w:adjustRightInd w:val="0"/>
              <w:snapToGrid w:val="0"/>
              <w:jc w:val="center"/>
              <w:rPr>
                <w:rFonts w:ascii="宋体" w:hAnsi="宋体"/>
                <w:szCs w:val="21"/>
              </w:rPr>
            </w:pPr>
            <w:r>
              <w:rPr>
                <w:rFonts w:ascii="宋体" w:hAnsi="宋体" w:hint="eastAsia"/>
                <w:szCs w:val="21"/>
              </w:rPr>
              <w:t>业绩</w:t>
            </w:r>
          </w:p>
          <w:p w:rsidR="00A730C6" w:rsidRDefault="00A730C6" w:rsidP="009810DA">
            <w:pPr>
              <w:adjustRightInd w:val="0"/>
              <w:snapToGrid w:val="0"/>
              <w:jc w:val="center"/>
              <w:rPr>
                <w:rFonts w:ascii="宋体" w:hAnsi="宋体"/>
                <w:szCs w:val="21"/>
              </w:rPr>
            </w:pPr>
            <w:r>
              <w:rPr>
                <w:rFonts w:ascii="宋体" w:hAnsi="宋体" w:hint="eastAsia"/>
                <w:szCs w:val="21"/>
              </w:rPr>
              <w:t>信息</w:t>
            </w:r>
          </w:p>
        </w:tc>
        <w:tc>
          <w:tcPr>
            <w:tcW w:w="4700" w:type="pct"/>
            <w:gridSpan w:val="4"/>
            <w:vAlign w:val="center"/>
          </w:tcPr>
          <w:p w:rsidR="00A730C6" w:rsidRPr="00563CBB" w:rsidRDefault="00A730C6" w:rsidP="009810DA">
            <w:pPr>
              <w:adjustRightInd w:val="0"/>
              <w:snapToGrid w:val="0"/>
              <w:jc w:val="center"/>
              <w:rPr>
                <w:rFonts w:ascii="宋体" w:hAnsi="宋体"/>
                <w:b/>
                <w:szCs w:val="21"/>
              </w:rPr>
            </w:pPr>
            <w:r w:rsidRPr="00563CBB">
              <w:rPr>
                <w:rFonts w:ascii="宋体" w:hAnsi="宋体" w:cs="MingLiU" w:hint="eastAsia"/>
                <w:b/>
                <w:kern w:val="0"/>
                <w:szCs w:val="21"/>
              </w:rPr>
              <w:t>工程</w:t>
            </w:r>
            <w:r w:rsidRPr="00563CBB">
              <w:rPr>
                <w:rFonts w:ascii="宋体" w:hAnsi="宋体" w:hint="eastAsia"/>
                <w:b/>
                <w:kern w:val="0"/>
                <w:szCs w:val="21"/>
              </w:rPr>
              <w:t>项目名称</w:t>
            </w:r>
          </w:p>
        </w:tc>
      </w:tr>
      <w:tr w:rsidR="00A730C6" w:rsidTr="009810DA">
        <w:trPr>
          <w:cantSplit/>
          <w:trHeight w:val="425"/>
        </w:trPr>
        <w:tc>
          <w:tcPr>
            <w:tcW w:w="300" w:type="pct"/>
            <w:vMerge/>
            <w:vAlign w:val="center"/>
          </w:tcPr>
          <w:p w:rsidR="00A730C6" w:rsidRDefault="00A730C6" w:rsidP="009810DA">
            <w:pPr>
              <w:adjustRightInd w:val="0"/>
              <w:snapToGrid w:val="0"/>
              <w:jc w:val="center"/>
              <w:rPr>
                <w:rFonts w:ascii="宋体" w:hAnsi="宋体"/>
                <w:szCs w:val="21"/>
              </w:rPr>
            </w:pPr>
          </w:p>
        </w:tc>
        <w:tc>
          <w:tcPr>
            <w:tcW w:w="4700" w:type="pct"/>
            <w:gridSpan w:val="4"/>
            <w:vAlign w:val="center"/>
          </w:tcPr>
          <w:p w:rsidR="00A730C6" w:rsidRPr="00563CBB" w:rsidRDefault="00A730C6" w:rsidP="009810DA">
            <w:pPr>
              <w:autoSpaceDE w:val="0"/>
              <w:autoSpaceDN w:val="0"/>
              <w:adjustRightInd w:val="0"/>
              <w:jc w:val="left"/>
              <w:rPr>
                <w:rFonts w:ascii="宋体" w:cs="宋体"/>
                <w:kern w:val="0"/>
                <w:szCs w:val="21"/>
              </w:rPr>
            </w:pPr>
            <w:r>
              <w:rPr>
                <w:rFonts w:ascii="宋体" w:cs="宋体"/>
                <w:kern w:val="0"/>
                <w:szCs w:val="21"/>
              </w:rPr>
              <w:t>西山天瑞小区</w:t>
            </w:r>
            <w:r>
              <w:rPr>
                <w:rFonts w:ascii="宋体" w:cs="宋体" w:hint="eastAsia"/>
                <w:kern w:val="0"/>
                <w:szCs w:val="21"/>
              </w:rPr>
              <w:t>A区三期工程</w:t>
            </w:r>
          </w:p>
        </w:tc>
      </w:tr>
      <w:tr w:rsidR="00A730C6" w:rsidTr="009810DA">
        <w:trPr>
          <w:cantSplit/>
          <w:trHeight w:val="425"/>
        </w:trPr>
        <w:tc>
          <w:tcPr>
            <w:tcW w:w="300" w:type="pct"/>
            <w:vMerge/>
            <w:vAlign w:val="center"/>
          </w:tcPr>
          <w:p w:rsidR="00A730C6" w:rsidRDefault="00A730C6" w:rsidP="009810DA">
            <w:pPr>
              <w:adjustRightInd w:val="0"/>
              <w:snapToGrid w:val="0"/>
              <w:jc w:val="center"/>
              <w:rPr>
                <w:rFonts w:ascii="宋体" w:hAnsi="宋体"/>
                <w:szCs w:val="21"/>
              </w:rPr>
            </w:pPr>
          </w:p>
        </w:tc>
        <w:tc>
          <w:tcPr>
            <w:tcW w:w="4700" w:type="pct"/>
            <w:gridSpan w:val="4"/>
            <w:vAlign w:val="center"/>
          </w:tcPr>
          <w:p w:rsidR="00A730C6" w:rsidRPr="00A730C6" w:rsidRDefault="00A730C6" w:rsidP="009810DA">
            <w:pPr>
              <w:jc w:val="left"/>
              <w:rPr>
                <w:rFonts w:ascii="宋体" w:hAnsi="宋体" w:cs="宋体"/>
              </w:rPr>
            </w:pPr>
            <w:r>
              <w:rPr>
                <w:rFonts w:ascii="宋体" w:hAnsi="宋体" w:cs="宋体"/>
              </w:rPr>
              <w:t>吉林市社会福利院养老综合楼建设项目</w:t>
            </w:r>
          </w:p>
        </w:tc>
      </w:tr>
      <w:tr w:rsidR="00A730C6" w:rsidTr="009810DA">
        <w:trPr>
          <w:cantSplit/>
          <w:trHeight w:val="425"/>
        </w:trPr>
        <w:tc>
          <w:tcPr>
            <w:tcW w:w="300" w:type="pct"/>
            <w:vMerge/>
            <w:vAlign w:val="center"/>
          </w:tcPr>
          <w:p w:rsidR="00A730C6" w:rsidRDefault="00A730C6" w:rsidP="009810DA">
            <w:pPr>
              <w:adjustRightInd w:val="0"/>
              <w:snapToGrid w:val="0"/>
              <w:jc w:val="center"/>
              <w:rPr>
                <w:rFonts w:ascii="宋体" w:hAnsi="宋体"/>
                <w:szCs w:val="21"/>
              </w:rPr>
            </w:pPr>
          </w:p>
        </w:tc>
        <w:tc>
          <w:tcPr>
            <w:tcW w:w="4700" w:type="pct"/>
            <w:gridSpan w:val="4"/>
            <w:vAlign w:val="center"/>
          </w:tcPr>
          <w:p w:rsidR="00A730C6" w:rsidRPr="00A730C6" w:rsidRDefault="00A730C6" w:rsidP="009810DA">
            <w:pPr>
              <w:autoSpaceDE w:val="0"/>
              <w:autoSpaceDN w:val="0"/>
              <w:adjustRightInd w:val="0"/>
              <w:jc w:val="left"/>
              <w:rPr>
                <w:rFonts w:ascii="宋体" w:cs="宋体"/>
                <w:kern w:val="0"/>
                <w:szCs w:val="21"/>
              </w:rPr>
            </w:pPr>
            <w:r>
              <w:rPr>
                <w:rFonts w:ascii="宋体" w:cs="宋体"/>
                <w:kern w:val="0"/>
                <w:szCs w:val="21"/>
              </w:rPr>
              <w:t>舒兰市宏源煤矸石热电工程项目</w:t>
            </w:r>
          </w:p>
        </w:tc>
      </w:tr>
    </w:tbl>
    <w:p w:rsidR="00563CBB" w:rsidRPr="00A730C6" w:rsidRDefault="00563CBB" w:rsidP="00784994">
      <w:pPr>
        <w:adjustRightInd w:val="0"/>
        <w:snapToGrid w:val="0"/>
        <w:spacing w:line="360" w:lineRule="auto"/>
        <w:rPr>
          <w:rFonts w:ascii="黑体" w:eastAsia="黑体" w:hAnsi="黑体"/>
          <w:sz w:val="24"/>
        </w:rPr>
      </w:pPr>
    </w:p>
    <w:p w:rsidR="00563CBB" w:rsidRPr="00D500E9" w:rsidRDefault="00563CBB" w:rsidP="00784994">
      <w:pPr>
        <w:adjustRightInd w:val="0"/>
        <w:snapToGrid w:val="0"/>
        <w:spacing w:line="360" w:lineRule="auto"/>
        <w:rPr>
          <w:rFonts w:ascii="黑体" w:eastAsia="黑体" w:hAnsi="黑体"/>
          <w:sz w:val="24"/>
        </w:rPr>
      </w:pPr>
    </w:p>
    <w:p w:rsidR="0002461B" w:rsidRDefault="0035697B" w:rsidP="00DF79CA">
      <w:pPr>
        <w:adjustRightInd w:val="0"/>
        <w:snapToGrid w:val="0"/>
        <w:spacing w:line="360" w:lineRule="auto"/>
        <w:rPr>
          <w:rFonts w:ascii="黑体" w:eastAsia="黑体" w:hAnsi="黑体" w:cs="宋体"/>
          <w:kern w:val="0"/>
          <w:sz w:val="24"/>
        </w:rPr>
      </w:pPr>
      <w:r w:rsidRPr="00FD786D">
        <w:rPr>
          <w:rFonts w:ascii="黑体" w:eastAsia="黑体" w:hAnsi="黑体" w:cs="宋体" w:hint="eastAsia"/>
          <w:kern w:val="0"/>
          <w:sz w:val="24"/>
        </w:rPr>
        <w:t>二</w:t>
      </w:r>
      <w:r w:rsidR="00D6455C" w:rsidRPr="00FD786D">
        <w:rPr>
          <w:rFonts w:ascii="黑体" w:eastAsia="黑体" w:hAnsi="黑体" w:cs="宋体" w:hint="eastAsia"/>
          <w:kern w:val="0"/>
          <w:sz w:val="24"/>
        </w:rPr>
        <w:t>、</w:t>
      </w:r>
      <w:r w:rsidR="00595C6D" w:rsidRPr="00FD786D">
        <w:rPr>
          <w:rFonts w:ascii="黑体" w:eastAsia="黑体" w:hAnsi="黑体" w:cs="宋体" w:hint="eastAsia"/>
          <w:kern w:val="0"/>
          <w:sz w:val="24"/>
        </w:rPr>
        <w:t>被否决投标的投标人名称、否决依据和原因公示：</w:t>
      </w:r>
      <w:r w:rsidR="00A730C6">
        <w:rPr>
          <w:rFonts w:ascii="黑体" w:eastAsia="黑体" w:hAnsi="黑体" w:cs="宋体" w:hint="eastAsia"/>
          <w:kern w:val="0"/>
          <w:sz w:val="24"/>
        </w:rPr>
        <w:t>无</w:t>
      </w:r>
    </w:p>
    <w:sectPr w:rsidR="0002461B" w:rsidSect="00BB18CB">
      <w:headerReference w:type="default" r:id="rId8"/>
      <w:footerReference w:type="even" r:id="rId9"/>
      <w:pgSz w:w="11906" w:h="16838"/>
      <w:pgMar w:top="1440" w:right="1558" w:bottom="1276"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A92" w:rsidRDefault="00E74A92">
      <w:r>
        <w:separator/>
      </w:r>
    </w:p>
  </w:endnote>
  <w:endnote w:type="continuationSeparator" w:id="1">
    <w:p w:rsidR="00E74A92" w:rsidRDefault="00E74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notTrueType/>
    <w:pitch w:val="fixed"/>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F38" w:rsidRDefault="00052461" w:rsidP="006A653F">
    <w:pPr>
      <w:pStyle w:val="a5"/>
      <w:framePr w:wrap="around" w:vAnchor="text" w:hAnchor="margin" w:xAlign="center" w:y="1"/>
      <w:rPr>
        <w:rStyle w:val="a6"/>
      </w:rPr>
    </w:pPr>
    <w:r>
      <w:rPr>
        <w:rStyle w:val="a6"/>
      </w:rPr>
      <w:fldChar w:fldCharType="begin"/>
    </w:r>
    <w:r w:rsidR="00C44F38">
      <w:rPr>
        <w:rStyle w:val="a6"/>
      </w:rPr>
      <w:instrText xml:space="preserve">PAGE  </w:instrText>
    </w:r>
    <w:r>
      <w:rPr>
        <w:rStyle w:val="a6"/>
      </w:rPr>
      <w:fldChar w:fldCharType="end"/>
    </w:r>
  </w:p>
  <w:p w:rsidR="00C44F38" w:rsidRDefault="00C44F3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A92" w:rsidRDefault="00E74A92">
      <w:r>
        <w:separator/>
      </w:r>
    </w:p>
  </w:footnote>
  <w:footnote w:type="continuationSeparator" w:id="1">
    <w:p w:rsidR="00E74A92" w:rsidRDefault="00E74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F38" w:rsidRDefault="00C44F38" w:rsidP="008F3B14">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F5815"/>
    <w:multiLevelType w:val="hybridMultilevel"/>
    <w:tmpl w:val="1A9299C6"/>
    <w:lvl w:ilvl="0" w:tplc="C2F006E6">
      <w:start w:val="1"/>
      <w:numFmt w:val="japaneseCounting"/>
      <w:lvlText w:val="%1、"/>
      <w:lvlJc w:val="left"/>
      <w:pPr>
        <w:ind w:left="1301" w:hanging="450"/>
      </w:pPr>
      <w:rPr>
        <w:rFonts w:cs="Times New Roman"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
    <w:nsid w:val="4EBD7C5E"/>
    <w:multiLevelType w:val="hybridMultilevel"/>
    <w:tmpl w:val="E84A0F3A"/>
    <w:lvl w:ilvl="0" w:tplc="68CAA3A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30747D8"/>
    <w:multiLevelType w:val="hybridMultilevel"/>
    <w:tmpl w:val="98AA2C76"/>
    <w:lvl w:ilvl="0" w:tplc="04090001">
      <w:start w:val="1"/>
      <w:numFmt w:val="bullet"/>
      <w:lvlText w:val=""/>
      <w:lvlJc w:val="left"/>
      <w:pPr>
        <w:ind w:left="892" w:hanging="420"/>
      </w:pPr>
      <w:rPr>
        <w:rFonts w:ascii="Wingdings" w:hAnsi="Wingdings" w:hint="default"/>
      </w:rPr>
    </w:lvl>
    <w:lvl w:ilvl="1" w:tplc="04090003" w:tentative="1">
      <w:start w:val="1"/>
      <w:numFmt w:val="bullet"/>
      <w:lvlText w:val=""/>
      <w:lvlJc w:val="left"/>
      <w:pPr>
        <w:ind w:left="1312" w:hanging="420"/>
      </w:pPr>
      <w:rPr>
        <w:rFonts w:ascii="Wingdings" w:hAnsi="Wingdings" w:hint="default"/>
      </w:rPr>
    </w:lvl>
    <w:lvl w:ilvl="2" w:tplc="04090005"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3" w:tentative="1">
      <w:start w:val="1"/>
      <w:numFmt w:val="bullet"/>
      <w:lvlText w:val=""/>
      <w:lvlJc w:val="left"/>
      <w:pPr>
        <w:ind w:left="2572" w:hanging="420"/>
      </w:pPr>
      <w:rPr>
        <w:rFonts w:ascii="Wingdings" w:hAnsi="Wingdings" w:hint="default"/>
      </w:rPr>
    </w:lvl>
    <w:lvl w:ilvl="5" w:tplc="04090005"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3" w:tentative="1">
      <w:start w:val="1"/>
      <w:numFmt w:val="bullet"/>
      <w:lvlText w:val=""/>
      <w:lvlJc w:val="left"/>
      <w:pPr>
        <w:ind w:left="3832" w:hanging="420"/>
      </w:pPr>
      <w:rPr>
        <w:rFonts w:ascii="Wingdings" w:hAnsi="Wingdings" w:hint="default"/>
      </w:rPr>
    </w:lvl>
    <w:lvl w:ilvl="8" w:tplc="04090005" w:tentative="1">
      <w:start w:val="1"/>
      <w:numFmt w:val="bullet"/>
      <w:lvlText w:val=""/>
      <w:lvlJc w:val="left"/>
      <w:pPr>
        <w:ind w:left="4252"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44B8"/>
    <w:rsid w:val="00000258"/>
    <w:rsid w:val="00002504"/>
    <w:rsid w:val="000044B8"/>
    <w:rsid w:val="000222F5"/>
    <w:rsid w:val="0002461B"/>
    <w:rsid w:val="000270D0"/>
    <w:rsid w:val="00050642"/>
    <w:rsid w:val="00052461"/>
    <w:rsid w:val="0008169D"/>
    <w:rsid w:val="000842A9"/>
    <w:rsid w:val="0008465C"/>
    <w:rsid w:val="00085AD6"/>
    <w:rsid w:val="00090BBE"/>
    <w:rsid w:val="000A04C4"/>
    <w:rsid w:val="000B1B15"/>
    <w:rsid w:val="000C0818"/>
    <w:rsid w:val="000C3B8B"/>
    <w:rsid w:val="000C3EB1"/>
    <w:rsid w:val="000D4AF0"/>
    <w:rsid w:val="000D4C07"/>
    <w:rsid w:val="000F0DC5"/>
    <w:rsid w:val="00104F4B"/>
    <w:rsid w:val="00116416"/>
    <w:rsid w:val="00126BDE"/>
    <w:rsid w:val="001303E3"/>
    <w:rsid w:val="00134D4D"/>
    <w:rsid w:val="001351C8"/>
    <w:rsid w:val="00136939"/>
    <w:rsid w:val="001441BA"/>
    <w:rsid w:val="001522AF"/>
    <w:rsid w:val="001549D7"/>
    <w:rsid w:val="00156837"/>
    <w:rsid w:val="0015691A"/>
    <w:rsid w:val="00171D1F"/>
    <w:rsid w:val="001940A2"/>
    <w:rsid w:val="0019564B"/>
    <w:rsid w:val="001D2B64"/>
    <w:rsid w:val="001E1608"/>
    <w:rsid w:val="001E5A19"/>
    <w:rsid w:val="001F2BAA"/>
    <w:rsid w:val="001F72F6"/>
    <w:rsid w:val="00200DED"/>
    <w:rsid w:val="00226D01"/>
    <w:rsid w:val="00227C46"/>
    <w:rsid w:val="00230A86"/>
    <w:rsid w:val="002339BB"/>
    <w:rsid w:val="00236087"/>
    <w:rsid w:val="00237B73"/>
    <w:rsid w:val="002426F6"/>
    <w:rsid w:val="00263211"/>
    <w:rsid w:val="00267A4E"/>
    <w:rsid w:val="002717C7"/>
    <w:rsid w:val="0027651D"/>
    <w:rsid w:val="002766C2"/>
    <w:rsid w:val="00276FD9"/>
    <w:rsid w:val="00283228"/>
    <w:rsid w:val="00284887"/>
    <w:rsid w:val="002869BB"/>
    <w:rsid w:val="0029073F"/>
    <w:rsid w:val="0029109A"/>
    <w:rsid w:val="0029264D"/>
    <w:rsid w:val="002A055A"/>
    <w:rsid w:val="002A14A8"/>
    <w:rsid w:val="002C5067"/>
    <w:rsid w:val="002E078A"/>
    <w:rsid w:val="002E5315"/>
    <w:rsid w:val="002F15A8"/>
    <w:rsid w:val="002F3F63"/>
    <w:rsid w:val="003147D9"/>
    <w:rsid w:val="00333294"/>
    <w:rsid w:val="00341D56"/>
    <w:rsid w:val="00355FE6"/>
    <w:rsid w:val="0035697B"/>
    <w:rsid w:val="00363C66"/>
    <w:rsid w:val="00365403"/>
    <w:rsid w:val="00367626"/>
    <w:rsid w:val="003727C2"/>
    <w:rsid w:val="00375234"/>
    <w:rsid w:val="00380ACC"/>
    <w:rsid w:val="00390CBB"/>
    <w:rsid w:val="00393C85"/>
    <w:rsid w:val="00397CBA"/>
    <w:rsid w:val="003A052B"/>
    <w:rsid w:val="003A2C51"/>
    <w:rsid w:val="003A75A6"/>
    <w:rsid w:val="003B72C6"/>
    <w:rsid w:val="003B7F60"/>
    <w:rsid w:val="003C0F52"/>
    <w:rsid w:val="003D26B2"/>
    <w:rsid w:val="003D273C"/>
    <w:rsid w:val="003D4F03"/>
    <w:rsid w:val="003E47C4"/>
    <w:rsid w:val="003F168B"/>
    <w:rsid w:val="003F4536"/>
    <w:rsid w:val="003F50C9"/>
    <w:rsid w:val="004026BB"/>
    <w:rsid w:val="0042079D"/>
    <w:rsid w:val="004250F9"/>
    <w:rsid w:val="00426885"/>
    <w:rsid w:val="0043157A"/>
    <w:rsid w:val="00435E56"/>
    <w:rsid w:val="0044096A"/>
    <w:rsid w:val="004411CB"/>
    <w:rsid w:val="00444DDF"/>
    <w:rsid w:val="0045434B"/>
    <w:rsid w:val="004548A4"/>
    <w:rsid w:val="00461A5E"/>
    <w:rsid w:val="00480654"/>
    <w:rsid w:val="00482ECC"/>
    <w:rsid w:val="004A2B18"/>
    <w:rsid w:val="004A68F9"/>
    <w:rsid w:val="004A6FFA"/>
    <w:rsid w:val="004B2948"/>
    <w:rsid w:val="004B4055"/>
    <w:rsid w:val="004C4980"/>
    <w:rsid w:val="004C5581"/>
    <w:rsid w:val="004E340A"/>
    <w:rsid w:val="004E4174"/>
    <w:rsid w:val="005017F0"/>
    <w:rsid w:val="0050184C"/>
    <w:rsid w:val="00510DDB"/>
    <w:rsid w:val="00510F4E"/>
    <w:rsid w:val="00511ECF"/>
    <w:rsid w:val="005156D4"/>
    <w:rsid w:val="00521C77"/>
    <w:rsid w:val="00532701"/>
    <w:rsid w:val="00534DE1"/>
    <w:rsid w:val="00540AE6"/>
    <w:rsid w:val="00544976"/>
    <w:rsid w:val="00556B32"/>
    <w:rsid w:val="00563CBB"/>
    <w:rsid w:val="00566DEA"/>
    <w:rsid w:val="00583839"/>
    <w:rsid w:val="00584DD2"/>
    <w:rsid w:val="005857B3"/>
    <w:rsid w:val="005923F6"/>
    <w:rsid w:val="00595C6D"/>
    <w:rsid w:val="00596450"/>
    <w:rsid w:val="00597FCD"/>
    <w:rsid w:val="005A165C"/>
    <w:rsid w:val="005A27B8"/>
    <w:rsid w:val="005B54ED"/>
    <w:rsid w:val="005B6DB6"/>
    <w:rsid w:val="005D084D"/>
    <w:rsid w:val="005D248E"/>
    <w:rsid w:val="005D3915"/>
    <w:rsid w:val="005F11AF"/>
    <w:rsid w:val="005F207D"/>
    <w:rsid w:val="005F6948"/>
    <w:rsid w:val="00603CB8"/>
    <w:rsid w:val="00610172"/>
    <w:rsid w:val="0061592F"/>
    <w:rsid w:val="00615A55"/>
    <w:rsid w:val="00633DDD"/>
    <w:rsid w:val="006354C0"/>
    <w:rsid w:val="0063670E"/>
    <w:rsid w:val="00646D90"/>
    <w:rsid w:val="00693FD1"/>
    <w:rsid w:val="00694F2B"/>
    <w:rsid w:val="006966BE"/>
    <w:rsid w:val="006A3796"/>
    <w:rsid w:val="006A6228"/>
    <w:rsid w:val="006A653F"/>
    <w:rsid w:val="006B4459"/>
    <w:rsid w:val="006C37CE"/>
    <w:rsid w:val="006D22A5"/>
    <w:rsid w:val="006D366C"/>
    <w:rsid w:val="006E2A0D"/>
    <w:rsid w:val="006E5254"/>
    <w:rsid w:val="006F1096"/>
    <w:rsid w:val="006F223F"/>
    <w:rsid w:val="006F4920"/>
    <w:rsid w:val="007055F7"/>
    <w:rsid w:val="00714B54"/>
    <w:rsid w:val="007328FA"/>
    <w:rsid w:val="00746F4E"/>
    <w:rsid w:val="00751CF5"/>
    <w:rsid w:val="0075610E"/>
    <w:rsid w:val="0077024D"/>
    <w:rsid w:val="00771E21"/>
    <w:rsid w:val="007729F4"/>
    <w:rsid w:val="00777901"/>
    <w:rsid w:val="00784994"/>
    <w:rsid w:val="00785D11"/>
    <w:rsid w:val="0079061F"/>
    <w:rsid w:val="00791F77"/>
    <w:rsid w:val="007A56EC"/>
    <w:rsid w:val="007B6057"/>
    <w:rsid w:val="007C23EF"/>
    <w:rsid w:val="007E53B9"/>
    <w:rsid w:val="007F2B76"/>
    <w:rsid w:val="007F4A80"/>
    <w:rsid w:val="007F6B5C"/>
    <w:rsid w:val="00800605"/>
    <w:rsid w:val="00804557"/>
    <w:rsid w:val="0081531B"/>
    <w:rsid w:val="00826365"/>
    <w:rsid w:val="008471D4"/>
    <w:rsid w:val="00854EF7"/>
    <w:rsid w:val="00856799"/>
    <w:rsid w:val="008608AD"/>
    <w:rsid w:val="0086172C"/>
    <w:rsid w:val="008637EF"/>
    <w:rsid w:val="0086693A"/>
    <w:rsid w:val="00867451"/>
    <w:rsid w:val="00867F26"/>
    <w:rsid w:val="008718FC"/>
    <w:rsid w:val="008751D7"/>
    <w:rsid w:val="00885011"/>
    <w:rsid w:val="008868C8"/>
    <w:rsid w:val="00887429"/>
    <w:rsid w:val="00893D84"/>
    <w:rsid w:val="008A29EC"/>
    <w:rsid w:val="008A776B"/>
    <w:rsid w:val="008B179E"/>
    <w:rsid w:val="008B2141"/>
    <w:rsid w:val="008B25B7"/>
    <w:rsid w:val="008B4965"/>
    <w:rsid w:val="008C0B0F"/>
    <w:rsid w:val="008D0B74"/>
    <w:rsid w:val="008D1C3B"/>
    <w:rsid w:val="008D7C42"/>
    <w:rsid w:val="008F3B14"/>
    <w:rsid w:val="00910111"/>
    <w:rsid w:val="0091444E"/>
    <w:rsid w:val="009200FD"/>
    <w:rsid w:val="00924E68"/>
    <w:rsid w:val="00952628"/>
    <w:rsid w:val="009632FA"/>
    <w:rsid w:val="00963E66"/>
    <w:rsid w:val="00966DBB"/>
    <w:rsid w:val="009703C0"/>
    <w:rsid w:val="009707A4"/>
    <w:rsid w:val="00982FD1"/>
    <w:rsid w:val="0099278E"/>
    <w:rsid w:val="009A4454"/>
    <w:rsid w:val="009A4D22"/>
    <w:rsid w:val="009B3C33"/>
    <w:rsid w:val="009B5AD6"/>
    <w:rsid w:val="009C2F9E"/>
    <w:rsid w:val="009D38C0"/>
    <w:rsid w:val="009D3928"/>
    <w:rsid w:val="009D74DE"/>
    <w:rsid w:val="009D75EC"/>
    <w:rsid w:val="009E39E7"/>
    <w:rsid w:val="009E4F98"/>
    <w:rsid w:val="009E682D"/>
    <w:rsid w:val="009E6A5B"/>
    <w:rsid w:val="009F3ED3"/>
    <w:rsid w:val="00A01755"/>
    <w:rsid w:val="00A038EF"/>
    <w:rsid w:val="00A070E9"/>
    <w:rsid w:val="00A10CC2"/>
    <w:rsid w:val="00A1225B"/>
    <w:rsid w:val="00A13E2D"/>
    <w:rsid w:val="00A23BA6"/>
    <w:rsid w:val="00A31A17"/>
    <w:rsid w:val="00A355FF"/>
    <w:rsid w:val="00A374E3"/>
    <w:rsid w:val="00A43D77"/>
    <w:rsid w:val="00A51C71"/>
    <w:rsid w:val="00A522F3"/>
    <w:rsid w:val="00A55C9A"/>
    <w:rsid w:val="00A72BCB"/>
    <w:rsid w:val="00A730C6"/>
    <w:rsid w:val="00A81D08"/>
    <w:rsid w:val="00A8324C"/>
    <w:rsid w:val="00A965E9"/>
    <w:rsid w:val="00AA4889"/>
    <w:rsid w:val="00AB0D8C"/>
    <w:rsid w:val="00AC2B47"/>
    <w:rsid w:val="00AC6156"/>
    <w:rsid w:val="00AD2970"/>
    <w:rsid w:val="00AD2E8A"/>
    <w:rsid w:val="00AE2FE4"/>
    <w:rsid w:val="00AE7949"/>
    <w:rsid w:val="00AE7FFC"/>
    <w:rsid w:val="00AF07A6"/>
    <w:rsid w:val="00AF0E36"/>
    <w:rsid w:val="00B01513"/>
    <w:rsid w:val="00B046C2"/>
    <w:rsid w:val="00B04C4C"/>
    <w:rsid w:val="00B20B28"/>
    <w:rsid w:val="00B2440A"/>
    <w:rsid w:val="00B451D8"/>
    <w:rsid w:val="00B464AD"/>
    <w:rsid w:val="00B50C99"/>
    <w:rsid w:val="00B623CB"/>
    <w:rsid w:val="00B63010"/>
    <w:rsid w:val="00B655D3"/>
    <w:rsid w:val="00B96EF8"/>
    <w:rsid w:val="00BA06F0"/>
    <w:rsid w:val="00BA2AB3"/>
    <w:rsid w:val="00BB18CB"/>
    <w:rsid w:val="00BB1960"/>
    <w:rsid w:val="00BD2567"/>
    <w:rsid w:val="00BD6EAF"/>
    <w:rsid w:val="00BE091B"/>
    <w:rsid w:val="00BE6951"/>
    <w:rsid w:val="00BE6F4D"/>
    <w:rsid w:val="00BF1B56"/>
    <w:rsid w:val="00C1124B"/>
    <w:rsid w:val="00C44F38"/>
    <w:rsid w:val="00C55534"/>
    <w:rsid w:val="00C602EA"/>
    <w:rsid w:val="00C63A13"/>
    <w:rsid w:val="00C744BD"/>
    <w:rsid w:val="00C75900"/>
    <w:rsid w:val="00C802BC"/>
    <w:rsid w:val="00C854CA"/>
    <w:rsid w:val="00C90FEC"/>
    <w:rsid w:val="00C9187E"/>
    <w:rsid w:val="00C94A13"/>
    <w:rsid w:val="00CA5081"/>
    <w:rsid w:val="00CA70E7"/>
    <w:rsid w:val="00CC2C9E"/>
    <w:rsid w:val="00CD4E0A"/>
    <w:rsid w:val="00CF0B64"/>
    <w:rsid w:val="00CF3AF6"/>
    <w:rsid w:val="00CF6B79"/>
    <w:rsid w:val="00D00717"/>
    <w:rsid w:val="00D01DEA"/>
    <w:rsid w:val="00D04456"/>
    <w:rsid w:val="00D1095F"/>
    <w:rsid w:val="00D13F38"/>
    <w:rsid w:val="00D327D6"/>
    <w:rsid w:val="00D333C2"/>
    <w:rsid w:val="00D34D3E"/>
    <w:rsid w:val="00D500E9"/>
    <w:rsid w:val="00D6455C"/>
    <w:rsid w:val="00D670CF"/>
    <w:rsid w:val="00D67D3C"/>
    <w:rsid w:val="00D70651"/>
    <w:rsid w:val="00D70D17"/>
    <w:rsid w:val="00D71CBA"/>
    <w:rsid w:val="00D73F90"/>
    <w:rsid w:val="00D83D8A"/>
    <w:rsid w:val="00D92013"/>
    <w:rsid w:val="00D9259A"/>
    <w:rsid w:val="00DA3F6B"/>
    <w:rsid w:val="00DB25F8"/>
    <w:rsid w:val="00DB7B06"/>
    <w:rsid w:val="00DC3DC2"/>
    <w:rsid w:val="00DC5BCA"/>
    <w:rsid w:val="00DC75BD"/>
    <w:rsid w:val="00DD344A"/>
    <w:rsid w:val="00DD58D9"/>
    <w:rsid w:val="00DE1AA4"/>
    <w:rsid w:val="00DE2A3B"/>
    <w:rsid w:val="00DE45DA"/>
    <w:rsid w:val="00DF412A"/>
    <w:rsid w:val="00DF648F"/>
    <w:rsid w:val="00DF79CA"/>
    <w:rsid w:val="00E01177"/>
    <w:rsid w:val="00E013D4"/>
    <w:rsid w:val="00E236FF"/>
    <w:rsid w:val="00E34BDF"/>
    <w:rsid w:val="00E42E40"/>
    <w:rsid w:val="00E50F89"/>
    <w:rsid w:val="00E52C82"/>
    <w:rsid w:val="00E53DBE"/>
    <w:rsid w:val="00E55205"/>
    <w:rsid w:val="00E56F38"/>
    <w:rsid w:val="00E621F3"/>
    <w:rsid w:val="00E7261E"/>
    <w:rsid w:val="00E72DEB"/>
    <w:rsid w:val="00E74A92"/>
    <w:rsid w:val="00E86373"/>
    <w:rsid w:val="00E91C5D"/>
    <w:rsid w:val="00E93205"/>
    <w:rsid w:val="00EA0FE5"/>
    <w:rsid w:val="00EA2950"/>
    <w:rsid w:val="00EA690C"/>
    <w:rsid w:val="00EB63D2"/>
    <w:rsid w:val="00EE15EB"/>
    <w:rsid w:val="00EE19F7"/>
    <w:rsid w:val="00EE4BA3"/>
    <w:rsid w:val="00EE5030"/>
    <w:rsid w:val="00EE7F92"/>
    <w:rsid w:val="00EF69F6"/>
    <w:rsid w:val="00F02DFC"/>
    <w:rsid w:val="00F06AD6"/>
    <w:rsid w:val="00F11F9C"/>
    <w:rsid w:val="00F21DC8"/>
    <w:rsid w:val="00F245FA"/>
    <w:rsid w:val="00F30830"/>
    <w:rsid w:val="00F33D80"/>
    <w:rsid w:val="00F358CC"/>
    <w:rsid w:val="00F50003"/>
    <w:rsid w:val="00F568A8"/>
    <w:rsid w:val="00F6020C"/>
    <w:rsid w:val="00F639F5"/>
    <w:rsid w:val="00F63E75"/>
    <w:rsid w:val="00F67286"/>
    <w:rsid w:val="00F70C93"/>
    <w:rsid w:val="00F73446"/>
    <w:rsid w:val="00F77E06"/>
    <w:rsid w:val="00F85FFA"/>
    <w:rsid w:val="00F92431"/>
    <w:rsid w:val="00F9640F"/>
    <w:rsid w:val="00F97FF6"/>
    <w:rsid w:val="00FA0189"/>
    <w:rsid w:val="00FA0DB7"/>
    <w:rsid w:val="00FB7F33"/>
    <w:rsid w:val="00FC11B6"/>
    <w:rsid w:val="00FC5669"/>
    <w:rsid w:val="00FC6C31"/>
    <w:rsid w:val="00FD786D"/>
    <w:rsid w:val="00FF0E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20C"/>
    <w:pPr>
      <w:widowControl w:val="0"/>
      <w:jc w:val="both"/>
    </w:pPr>
    <w:rPr>
      <w:kern w:val="2"/>
      <w:sz w:val="21"/>
      <w:szCs w:val="24"/>
    </w:rPr>
  </w:style>
  <w:style w:type="paragraph" w:styleId="2">
    <w:name w:val="heading 2"/>
    <w:basedOn w:val="a"/>
    <w:next w:val="a"/>
    <w:link w:val="2Char"/>
    <w:unhideWhenUsed/>
    <w:qFormat/>
    <w:rsid w:val="000B1B1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E56F38"/>
    <w:pPr>
      <w:keepNext/>
      <w:keepLines/>
      <w:spacing w:before="260" w:after="260" w:line="416" w:lineRule="auto"/>
      <w:outlineLvl w:val="2"/>
    </w:pPr>
    <w:rPr>
      <w:rFonts w:ascii="Calibri" w:hAnsi="Calibri"/>
      <w:b/>
      <w:bCs/>
      <w:sz w:val="32"/>
      <w:szCs w:val="32"/>
    </w:rPr>
  </w:style>
  <w:style w:type="paragraph" w:styleId="4">
    <w:name w:val="heading 4"/>
    <w:basedOn w:val="a"/>
    <w:next w:val="a"/>
    <w:link w:val="4Char1"/>
    <w:qFormat/>
    <w:rsid w:val="000D4AF0"/>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53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C75900"/>
    <w:pPr>
      <w:pBdr>
        <w:bottom w:val="single" w:sz="6" w:space="1" w:color="auto"/>
      </w:pBdr>
      <w:tabs>
        <w:tab w:val="center" w:pos="4153"/>
        <w:tab w:val="right" w:pos="8306"/>
      </w:tabs>
      <w:snapToGrid w:val="0"/>
      <w:jc w:val="center"/>
    </w:pPr>
    <w:rPr>
      <w:sz w:val="18"/>
      <w:szCs w:val="18"/>
    </w:rPr>
  </w:style>
  <w:style w:type="paragraph" w:styleId="a5">
    <w:name w:val="footer"/>
    <w:basedOn w:val="a"/>
    <w:rsid w:val="00C75900"/>
    <w:pPr>
      <w:tabs>
        <w:tab w:val="center" w:pos="4153"/>
        <w:tab w:val="right" w:pos="8306"/>
      </w:tabs>
      <w:snapToGrid w:val="0"/>
      <w:jc w:val="left"/>
    </w:pPr>
    <w:rPr>
      <w:sz w:val="18"/>
      <w:szCs w:val="18"/>
    </w:rPr>
  </w:style>
  <w:style w:type="character" w:customStyle="1" w:styleId="3Char">
    <w:name w:val="标题 3 Char"/>
    <w:link w:val="3"/>
    <w:rsid w:val="00E56F38"/>
    <w:rPr>
      <w:rFonts w:ascii="Calibri" w:eastAsia="宋体" w:hAnsi="Calibri"/>
      <w:b/>
      <w:bCs/>
      <w:kern w:val="2"/>
      <w:sz w:val="32"/>
      <w:szCs w:val="32"/>
      <w:lang w:val="en-US" w:eastAsia="zh-CN" w:bidi="ar-SA"/>
    </w:rPr>
  </w:style>
  <w:style w:type="paragraph" w:customStyle="1" w:styleId="CharCharCharChar">
    <w:name w:val="Char Char Char Char"/>
    <w:basedOn w:val="a"/>
    <w:rsid w:val="008868C8"/>
    <w:pPr>
      <w:spacing w:line="360" w:lineRule="auto"/>
      <w:ind w:firstLineChars="200" w:firstLine="200"/>
    </w:pPr>
    <w:rPr>
      <w:rFonts w:ascii="宋体" w:hAnsi="宋体" w:cs="宋体"/>
      <w:sz w:val="24"/>
    </w:rPr>
  </w:style>
  <w:style w:type="character" w:styleId="a6">
    <w:name w:val="page number"/>
    <w:basedOn w:val="a0"/>
    <w:rsid w:val="004411CB"/>
  </w:style>
  <w:style w:type="paragraph" w:styleId="a7">
    <w:name w:val="Body Text Indent"/>
    <w:basedOn w:val="a"/>
    <w:rsid w:val="00D1095F"/>
    <w:pPr>
      <w:ind w:firstLine="420"/>
    </w:pPr>
    <w:rPr>
      <w:rFonts w:ascii="宋体"/>
      <w:sz w:val="24"/>
      <w:szCs w:val="20"/>
    </w:rPr>
  </w:style>
  <w:style w:type="character" w:customStyle="1" w:styleId="2Char">
    <w:name w:val="标题 2 Char"/>
    <w:basedOn w:val="a0"/>
    <w:link w:val="2"/>
    <w:rsid w:val="000B1B15"/>
    <w:rPr>
      <w:rFonts w:asciiTheme="majorHAnsi" w:eastAsiaTheme="majorEastAsia" w:hAnsiTheme="majorHAnsi" w:cstheme="majorBidi"/>
      <w:b/>
      <w:bCs/>
      <w:kern w:val="2"/>
      <w:sz w:val="32"/>
      <w:szCs w:val="32"/>
    </w:rPr>
  </w:style>
  <w:style w:type="paragraph" w:customStyle="1" w:styleId="TableParagraph">
    <w:name w:val="Table Paragraph"/>
    <w:basedOn w:val="a"/>
    <w:qFormat/>
    <w:rsid w:val="000B1B15"/>
    <w:pPr>
      <w:autoSpaceDE w:val="0"/>
      <w:autoSpaceDN w:val="0"/>
      <w:jc w:val="left"/>
    </w:pPr>
    <w:rPr>
      <w:rFonts w:ascii="宋体" w:hAnsi="宋体" w:cs="宋体"/>
      <w:kern w:val="0"/>
      <w:sz w:val="22"/>
      <w:szCs w:val="22"/>
      <w:lang w:val="zh-CN" w:bidi="zh-CN"/>
    </w:rPr>
  </w:style>
  <w:style w:type="paragraph" w:styleId="a8">
    <w:name w:val="Normal (Web)"/>
    <w:basedOn w:val="a"/>
    <w:rsid w:val="00AF0E36"/>
    <w:pPr>
      <w:widowControl/>
      <w:spacing w:beforeAutospacing="1" w:afterAutospacing="1" w:line="360" w:lineRule="auto"/>
      <w:jc w:val="left"/>
    </w:pPr>
    <w:rPr>
      <w:rFonts w:ascii="宋体" w:hAnsi="宋体"/>
      <w:kern w:val="0"/>
      <w:sz w:val="24"/>
    </w:rPr>
  </w:style>
  <w:style w:type="paragraph" w:customStyle="1" w:styleId="Default">
    <w:name w:val="Default"/>
    <w:qFormat/>
    <w:rsid w:val="00AF0E36"/>
    <w:pPr>
      <w:widowControl w:val="0"/>
      <w:autoSpaceDE w:val="0"/>
      <w:autoSpaceDN w:val="0"/>
      <w:adjustRightInd w:val="0"/>
    </w:pPr>
    <w:rPr>
      <w:rFonts w:ascii="宋体" w:cs="宋体"/>
      <w:color w:val="000000"/>
      <w:sz w:val="24"/>
      <w:szCs w:val="24"/>
    </w:rPr>
  </w:style>
  <w:style w:type="character" w:customStyle="1" w:styleId="4Char">
    <w:name w:val="标题 4 Char"/>
    <w:basedOn w:val="a0"/>
    <w:link w:val="4"/>
    <w:semiHidden/>
    <w:rsid w:val="000D4AF0"/>
    <w:rPr>
      <w:rFonts w:asciiTheme="majorHAnsi" w:eastAsiaTheme="majorEastAsia" w:hAnsiTheme="majorHAnsi" w:cstheme="majorBidi"/>
      <w:b/>
      <w:bCs/>
      <w:kern w:val="2"/>
      <w:sz w:val="28"/>
      <w:szCs w:val="28"/>
    </w:rPr>
  </w:style>
  <w:style w:type="character" w:customStyle="1" w:styleId="20">
    <w:name w:val="正文文本 (2)_"/>
    <w:link w:val="21"/>
    <w:rsid w:val="000D4AF0"/>
    <w:rPr>
      <w:rFonts w:ascii="宋体" w:hAnsi="宋体" w:cs="宋体"/>
      <w:sz w:val="22"/>
      <w:szCs w:val="22"/>
      <w:shd w:val="clear" w:color="auto" w:fill="FFFFFF"/>
    </w:rPr>
  </w:style>
  <w:style w:type="paragraph" w:customStyle="1" w:styleId="21">
    <w:name w:val="正文文本 (2)"/>
    <w:basedOn w:val="a"/>
    <w:link w:val="20"/>
    <w:rsid w:val="000D4AF0"/>
    <w:pPr>
      <w:shd w:val="clear" w:color="auto" w:fill="FFFFFF"/>
      <w:spacing w:before="300" w:line="439" w:lineRule="exact"/>
      <w:jc w:val="distribute"/>
    </w:pPr>
    <w:rPr>
      <w:rFonts w:ascii="宋体" w:hAnsi="宋体" w:cs="宋体"/>
      <w:kern w:val="0"/>
      <w:sz w:val="22"/>
      <w:szCs w:val="22"/>
    </w:rPr>
  </w:style>
  <w:style w:type="character" w:customStyle="1" w:styleId="4Char1">
    <w:name w:val="标题 4 Char1"/>
    <w:link w:val="4"/>
    <w:rsid w:val="000D4AF0"/>
    <w:rPr>
      <w:rFonts w:ascii="Arial" w:eastAsia="黑体" w:hAnsi="Arial"/>
      <w:b/>
      <w:bCs/>
      <w:kern w:val="2"/>
      <w:sz w:val="28"/>
      <w:szCs w:val="28"/>
    </w:rPr>
  </w:style>
</w:styles>
</file>

<file path=word/webSettings.xml><?xml version="1.0" encoding="utf-8"?>
<w:webSettings xmlns:r="http://schemas.openxmlformats.org/officeDocument/2006/relationships" xmlns:w="http://schemas.openxmlformats.org/wordprocessingml/2006/main">
  <w:divs>
    <w:div w:id="527256770">
      <w:bodyDiv w:val="1"/>
      <w:marLeft w:val="0"/>
      <w:marRight w:val="0"/>
      <w:marTop w:val="0"/>
      <w:marBottom w:val="0"/>
      <w:divBdr>
        <w:top w:val="none" w:sz="0" w:space="0" w:color="auto"/>
        <w:left w:val="none" w:sz="0" w:space="0" w:color="auto"/>
        <w:bottom w:val="none" w:sz="0" w:space="0" w:color="auto"/>
        <w:right w:val="none" w:sz="0" w:space="0" w:color="auto"/>
      </w:divBdr>
    </w:div>
    <w:div w:id="596443778">
      <w:bodyDiv w:val="1"/>
      <w:marLeft w:val="0"/>
      <w:marRight w:val="0"/>
      <w:marTop w:val="0"/>
      <w:marBottom w:val="0"/>
      <w:divBdr>
        <w:top w:val="none" w:sz="0" w:space="0" w:color="auto"/>
        <w:left w:val="none" w:sz="0" w:space="0" w:color="auto"/>
        <w:bottom w:val="none" w:sz="0" w:space="0" w:color="auto"/>
        <w:right w:val="none" w:sz="0" w:space="0" w:color="auto"/>
      </w:divBdr>
    </w:div>
    <w:div w:id="1655256182">
      <w:bodyDiv w:val="1"/>
      <w:marLeft w:val="0"/>
      <w:marRight w:val="0"/>
      <w:marTop w:val="0"/>
      <w:marBottom w:val="0"/>
      <w:divBdr>
        <w:top w:val="none" w:sz="0" w:space="0" w:color="auto"/>
        <w:left w:val="none" w:sz="0" w:space="0" w:color="auto"/>
        <w:bottom w:val="none" w:sz="0" w:space="0" w:color="auto"/>
        <w:right w:val="none" w:sz="0" w:space="0" w:color="auto"/>
      </w:divBdr>
    </w:div>
    <w:div w:id="208117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BAD75E-1490-46BC-B39F-890D155D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60</cp:revision>
  <cp:lastPrinted>2021-03-05T09:22:00Z</cp:lastPrinted>
  <dcterms:created xsi:type="dcterms:W3CDTF">2021-02-25T11:28:00Z</dcterms:created>
  <dcterms:modified xsi:type="dcterms:W3CDTF">2021-03-05T10:13:00Z</dcterms:modified>
</cp:coreProperties>
</file>